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34FC" w14:textId="6E93D57F" w:rsidR="001D2251" w:rsidRPr="00522873" w:rsidRDefault="00FA0062">
      <w:pPr>
        <w:pStyle w:val="10"/>
        <w:spacing w:before="76"/>
        <w:ind w:right="874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Объявление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проведении</w:t>
      </w:r>
      <w:r w:rsidRPr="00522873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отбора</w:t>
      </w:r>
      <w:r w:rsidRPr="00522873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получателей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522873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522873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общественным транспортом,</w:t>
      </w:r>
    </w:p>
    <w:p w14:paraId="11D46ECF" w14:textId="5E3DAE11" w:rsidR="001D2251" w:rsidRPr="00522873" w:rsidRDefault="00FA0062">
      <w:pPr>
        <w:spacing w:before="2"/>
        <w:ind w:left="863" w:right="876"/>
        <w:jc w:val="center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/>
          <w:b/>
          <w:sz w:val="28"/>
          <w:szCs w:val="28"/>
        </w:rPr>
        <w:t>на</w:t>
      </w:r>
      <w:r w:rsidRPr="00522873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sz w:val="28"/>
          <w:szCs w:val="28"/>
        </w:rPr>
        <w:t>возмещение</w:t>
      </w:r>
      <w:r w:rsidRPr="00522873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F43D85" w:rsidRPr="00522873">
        <w:rPr>
          <w:rFonts w:ascii="PT Astra Serif" w:hAnsi="PT Astra Serif"/>
          <w:b/>
          <w:sz w:val="28"/>
          <w:szCs w:val="28"/>
        </w:rPr>
        <w:t>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0"/>
    <w:p w14:paraId="1DABA4B6" w14:textId="77777777" w:rsidR="001D2251" w:rsidRPr="00522873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7153324D" w14:textId="3BB0F353" w:rsidR="00190674" w:rsidRPr="00522873" w:rsidRDefault="00190674" w:rsidP="008420F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22873">
        <w:rPr>
          <w:rFonts w:ascii="PT Astra Serif" w:hAnsi="PT Astra Serif" w:cs="Times New Roman"/>
          <w:sz w:val="28"/>
          <w:szCs w:val="28"/>
        </w:rPr>
        <w:t>В соответствии</w:t>
      </w:r>
      <w:r w:rsidR="00FA0062" w:rsidRPr="00522873">
        <w:rPr>
          <w:rFonts w:ascii="PT Astra Serif" w:hAnsi="PT Astra Serif" w:cs="Times New Roman"/>
          <w:sz w:val="28"/>
          <w:szCs w:val="28"/>
        </w:rPr>
        <w:t xml:space="preserve"> с </w:t>
      </w:r>
      <w:r w:rsidR="00243D2F" w:rsidRPr="00522873">
        <w:rPr>
          <w:rFonts w:ascii="PT Astra Serif" w:hAnsi="PT Astra Serif" w:cs="Times New Roman"/>
          <w:sz w:val="28"/>
          <w:szCs w:val="28"/>
        </w:rPr>
        <w:t>п</w:t>
      </w:r>
      <w:r w:rsidR="00FA0062" w:rsidRPr="00522873">
        <w:rPr>
          <w:rFonts w:ascii="PT Astra Serif" w:hAnsi="PT Astra Serif" w:cs="Times New Roman"/>
          <w:sz w:val="28"/>
          <w:szCs w:val="28"/>
        </w:rPr>
        <w:t>остановлением правительства</w:t>
      </w:r>
      <w:r w:rsidR="00FA0062" w:rsidRPr="00522873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522873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522873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522873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522873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22244F" w:rsidRPr="00522873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522873">
        <w:rPr>
          <w:rFonts w:ascii="PT Astra Serif" w:hAnsi="PT Astra Serif" w:cs="Times New Roman"/>
          <w:sz w:val="28"/>
          <w:szCs w:val="28"/>
        </w:rPr>
        <w:t>от</w:t>
      </w:r>
      <w:r w:rsidR="00FA0062" w:rsidRPr="00522873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Pr="00522873">
        <w:rPr>
          <w:rFonts w:ascii="PT Astra Serif" w:hAnsi="PT Astra Serif" w:cs="Times New Roman"/>
          <w:sz w:val="28"/>
          <w:szCs w:val="28"/>
        </w:rPr>
        <w:t xml:space="preserve">05.05.2012 №173 (ред. от 21.05.2021)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1" w:name="_Hlk89874773"/>
      <w:r w:rsidRPr="00522873">
        <w:rPr>
          <w:rFonts w:ascii="PT Astra Serif" w:hAnsi="PT Astra Serif" w:cs="Times New Roman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 w:rsidR="00C939EA" w:rsidRPr="00522873">
        <w:rPr>
          <w:rFonts w:ascii="PT Astra Serif" w:hAnsi="PT Astra Serif" w:cs="Times New Roman"/>
          <w:sz w:val="28"/>
          <w:szCs w:val="28"/>
        </w:rPr>
        <w:t>»</w:t>
      </w:r>
      <w:r w:rsidR="00770E7C" w:rsidRPr="00522873">
        <w:rPr>
          <w:rFonts w:ascii="PT Astra Serif" w:hAnsi="PT Astra Serif" w:cs="Times New Roman"/>
          <w:sz w:val="28"/>
          <w:szCs w:val="28"/>
        </w:rPr>
        <w:t xml:space="preserve"> (далее-Положение)</w:t>
      </w:r>
      <w:r w:rsidR="00F43D85" w:rsidRPr="00522873">
        <w:rPr>
          <w:rFonts w:ascii="PT Astra Serif" w:hAnsi="PT Astra Serif" w:cs="Times New Roman"/>
          <w:sz w:val="28"/>
          <w:szCs w:val="28"/>
        </w:rPr>
        <w:t xml:space="preserve">, а также основываясь на </w:t>
      </w:r>
      <w:bookmarkStart w:id="2" w:name="_Hlk89885156"/>
      <w:r w:rsidR="00F43D85" w:rsidRPr="00522873">
        <w:rPr>
          <w:rFonts w:ascii="PT Astra Serif" w:hAnsi="PT Astra Serif" w:cs="Times New Roman"/>
          <w:sz w:val="28"/>
          <w:szCs w:val="28"/>
        </w:rPr>
        <w:t xml:space="preserve">Порядке предоставления субсидий из бюджета </w:t>
      </w:r>
      <w:r w:rsidR="00770E7C" w:rsidRPr="00522873">
        <w:rPr>
          <w:rFonts w:ascii="PT Astra Serif" w:hAnsi="PT Astra Serif" w:cs="Times New Roman"/>
          <w:sz w:val="28"/>
          <w:szCs w:val="28"/>
        </w:rPr>
        <w:t>Т</w:t>
      </w:r>
      <w:r w:rsidR="00F43D85" w:rsidRPr="00522873">
        <w:rPr>
          <w:rFonts w:ascii="PT Astra Serif" w:hAnsi="PT Astra Serif" w:cs="Times New Roman"/>
          <w:sz w:val="28"/>
          <w:szCs w:val="28"/>
        </w:rPr>
        <w:t>ульской области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«О защите прав ребенка» (Приложение №1 к Положению), (далее- Порядок</w:t>
      </w:r>
      <w:r w:rsidR="002D099F" w:rsidRPr="00522873">
        <w:rPr>
          <w:rFonts w:ascii="PT Astra Serif" w:hAnsi="PT Astra Serif" w:cs="Times New Roman"/>
          <w:sz w:val="28"/>
          <w:szCs w:val="28"/>
        </w:rPr>
        <w:t>№</w:t>
      </w:r>
      <w:r w:rsidR="00F43D85" w:rsidRPr="00522873">
        <w:rPr>
          <w:rFonts w:ascii="PT Astra Serif" w:hAnsi="PT Astra Serif" w:cs="Times New Roman"/>
          <w:sz w:val="28"/>
          <w:szCs w:val="28"/>
        </w:rPr>
        <w:t>1)</w:t>
      </w:r>
      <w:r w:rsidR="006F42BA" w:rsidRPr="00522873">
        <w:rPr>
          <w:rFonts w:ascii="PT Astra Serif" w:hAnsi="PT Astra Serif" w:cs="Times New Roman"/>
          <w:sz w:val="28"/>
          <w:szCs w:val="28"/>
        </w:rPr>
        <w:t>, Порядке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(Приложение №2), (далее-Порядок№2)</w:t>
      </w:r>
      <w:r w:rsidR="008420FF" w:rsidRPr="00522873">
        <w:rPr>
          <w:rFonts w:ascii="PT Astra Serif" w:hAnsi="PT Astra Serif" w:cs="Times New Roman"/>
          <w:sz w:val="28"/>
          <w:szCs w:val="28"/>
        </w:rPr>
        <w:t>,</w:t>
      </w:r>
      <w:bookmarkEnd w:id="2"/>
      <w:r w:rsidR="008420FF" w:rsidRPr="00522873">
        <w:rPr>
          <w:rFonts w:ascii="PT Astra Serif" w:hAnsi="PT Astra Serif" w:cs="Times New Roman"/>
          <w:sz w:val="28"/>
          <w:szCs w:val="28"/>
        </w:rPr>
        <w:t xml:space="preserve"> информируем о проведении отбора получателей субсидий из бюджета Тульской области </w:t>
      </w:r>
      <w:r w:rsidR="00BA084A" w:rsidRPr="00522873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522873">
        <w:rPr>
          <w:rFonts w:ascii="PT Astra Serif" w:hAnsi="PT Astra Serif" w:cs="Times New Roman"/>
          <w:sz w:val="28"/>
          <w:szCs w:val="28"/>
        </w:rPr>
        <w:t>организаци</w:t>
      </w:r>
      <w:r w:rsidR="00BA084A" w:rsidRPr="00522873">
        <w:rPr>
          <w:rFonts w:ascii="PT Astra Serif" w:hAnsi="PT Astra Serif" w:cs="Times New Roman"/>
          <w:sz w:val="28"/>
          <w:szCs w:val="28"/>
        </w:rPr>
        <w:t>й</w:t>
      </w:r>
      <w:r w:rsidR="008420FF" w:rsidRPr="00522873">
        <w:rPr>
          <w:rFonts w:ascii="PT Astra Serif" w:hAnsi="PT Astra Serif" w:cs="Times New Roman"/>
          <w:sz w:val="28"/>
          <w:szCs w:val="28"/>
        </w:rPr>
        <w:t>, осуществляющи</w:t>
      </w:r>
      <w:r w:rsidR="00BA084A" w:rsidRPr="00522873">
        <w:rPr>
          <w:rFonts w:ascii="PT Astra Serif" w:hAnsi="PT Astra Serif" w:cs="Times New Roman"/>
          <w:sz w:val="28"/>
          <w:szCs w:val="28"/>
        </w:rPr>
        <w:t>х</w:t>
      </w:r>
      <w:r w:rsidR="008420FF" w:rsidRPr="00522873">
        <w:rPr>
          <w:rFonts w:ascii="PT Astra Serif" w:hAnsi="PT Astra Serif" w:cs="Times New Roman"/>
          <w:sz w:val="28"/>
          <w:szCs w:val="28"/>
        </w:rPr>
        <w:t xml:space="preserve">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 (далее – отбор).</w:t>
      </w:r>
    </w:p>
    <w:p w14:paraId="0D2A389A" w14:textId="05C49DB9" w:rsidR="006F42BA" w:rsidRPr="00522873" w:rsidRDefault="00FA0062" w:rsidP="00DF4338">
      <w:pPr>
        <w:pStyle w:val="a3"/>
        <w:numPr>
          <w:ilvl w:val="0"/>
          <w:numId w:val="15"/>
        </w:numPr>
        <w:spacing w:before="1"/>
        <w:ind w:left="360" w:right="107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Отбор</w:t>
      </w:r>
      <w:r w:rsidRPr="00522873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проводит</w:t>
      </w:r>
      <w:r w:rsidRPr="00522873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DA2C3E" w:rsidRPr="00522873">
        <w:rPr>
          <w:rFonts w:ascii="PT Astra Serif" w:hAnsi="PT Astra Serif"/>
          <w:b/>
          <w:bCs/>
          <w:sz w:val="28"/>
          <w:szCs w:val="28"/>
        </w:rPr>
        <w:t>ГУ ТО «Организатор перевозок и навигации»</w:t>
      </w:r>
      <w:r w:rsidR="00811637" w:rsidRPr="00522873">
        <w:rPr>
          <w:rFonts w:ascii="PT Astra Serif" w:hAnsi="PT Astra Serif"/>
          <w:b/>
          <w:bCs/>
          <w:sz w:val="28"/>
          <w:szCs w:val="28"/>
        </w:rPr>
        <w:t xml:space="preserve"> (далее-Учреждение)</w:t>
      </w:r>
      <w:r w:rsidR="00DA2C3E" w:rsidRPr="00522873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14:paraId="4B14683F" w14:textId="5271C566" w:rsidR="001D2251" w:rsidRPr="00522873" w:rsidRDefault="00FA0062" w:rsidP="00DF4338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почтовый адрес</w:t>
      </w:r>
      <w:r w:rsidR="00E82810" w:rsidRPr="00522873">
        <w:rPr>
          <w:rFonts w:ascii="PT Astra Serif" w:hAnsi="PT Astra Serif"/>
          <w:sz w:val="28"/>
          <w:szCs w:val="28"/>
        </w:rPr>
        <w:t>:</w:t>
      </w:r>
      <w:r w:rsidR="00E82810" w:rsidRPr="00522873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522873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522873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6F42BA" w:rsidRPr="00522873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23501220" w14:textId="77777777" w:rsidR="006F42BA" w:rsidRPr="00522873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адрес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522873">
        <w:rPr>
          <w:rFonts w:ascii="PT Astra Serif" w:hAnsi="PT Astra Serif"/>
          <w:sz w:val="28"/>
          <w:szCs w:val="28"/>
        </w:rPr>
        <w:t>местонахождения</w:t>
      </w:r>
      <w:r w:rsidRPr="00522873">
        <w:rPr>
          <w:rFonts w:ascii="PT Astra Serif" w:hAnsi="PT Astra Serif"/>
          <w:sz w:val="28"/>
          <w:szCs w:val="28"/>
        </w:rPr>
        <w:t>:</w:t>
      </w:r>
      <w:r w:rsidR="00E82810" w:rsidRPr="00522873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522873">
        <w:rPr>
          <w:rFonts w:ascii="PT Astra Serif" w:hAnsi="PT Astra Serif"/>
          <w:sz w:val="28"/>
          <w:szCs w:val="28"/>
        </w:rPr>
        <w:t>, г. Тула, 3</w:t>
      </w:r>
      <w:r w:rsidR="00E82810" w:rsidRPr="00522873">
        <w:rPr>
          <w:rFonts w:ascii="PT Astra Serif" w:hAnsi="PT Astra Serif"/>
          <w:sz w:val="28"/>
          <w:szCs w:val="28"/>
          <w:shd w:val="clear" w:color="auto" w:fill="FFFFFF"/>
        </w:rPr>
        <w:t>00025</w:t>
      </w:r>
      <w:r w:rsidRPr="00522873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522873" w:rsidRDefault="00FA0062" w:rsidP="00DF4338">
      <w:pPr>
        <w:pStyle w:val="a3"/>
        <w:ind w:left="1" w:right="1235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6" w:history="1">
        <w:r w:rsidR="00E82810" w:rsidRPr="00522873">
          <w:rPr>
            <w:rStyle w:val="a6"/>
            <w:rFonts w:ascii="PT Astra Serif" w:hAnsi="PT Astra Serif"/>
            <w:color w:val="auto"/>
            <w:sz w:val="28"/>
            <w:szCs w:val="28"/>
            <w:shd w:val="clear" w:color="auto" w:fill="FFFFFF"/>
          </w:rPr>
          <w:t>info.orgp@tularegion.org</w:t>
        </w:r>
      </w:hyperlink>
      <w:r w:rsidRPr="00522873">
        <w:rPr>
          <w:rFonts w:ascii="PT Astra Serif" w:hAnsi="PT Astra Serif"/>
          <w:sz w:val="28"/>
          <w:szCs w:val="28"/>
        </w:rPr>
        <w:t>;</w:t>
      </w:r>
    </w:p>
    <w:p w14:paraId="5F55A0DC" w14:textId="77777777" w:rsidR="001D2251" w:rsidRPr="00522873" w:rsidRDefault="00FA0062" w:rsidP="00DF4338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1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официальный</w:t>
      </w:r>
      <w:r w:rsidRPr="00522873">
        <w:rPr>
          <w:rFonts w:ascii="PT Astra Serif" w:hAnsi="PT Astra Serif"/>
          <w:sz w:val="28"/>
          <w:szCs w:val="28"/>
        </w:rPr>
        <w:tab/>
      </w:r>
      <w:r w:rsidRPr="00522873">
        <w:rPr>
          <w:rFonts w:ascii="PT Astra Serif" w:hAnsi="PT Astra Serif"/>
          <w:spacing w:val="-4"/>
          <w:sz w:val="28"/>
          <w:szCs w:val="28"/>
        </w:rPr>
        <w:t>сайт</w:t>
      </w:r>
      <w:r w:rsidRPr="00522873">
        <w:rPr>
          <w:rFonts w:ascii="PT Astra Serif" w:hAnsi="PT Astra Serif"/>
          <w:sz w:val="28"/>
          <w:szCs w:val="28"/>
        </w:rPr>
        <w:tab/>
      </w:r>
      <w:r w:rsidRPr="00522873">
        <w:rPr>
          <w:rFonts w:ascii="PT Astra Serif" w:hAnsi="PT Astra Serif"/>
          <w:spacing w:val="-10"/>
          <w:sz w:val="28"/>
          <w:szCs w:val="28"/>
        </w:rPr>
        <w:t>в</w:t>
      </w:r>
      <w:r w:rsidRPr="00522873">
        <w:rPr>
          <w:rFonts w:ascii="PT Astra Serif" w:hAnsi="PT Astra Serif"/>
          <w:sz w:val="28"/>
          <w:szCs w:val="28"/>
        </w:rPr>
        <w:tab/>
      </w:r>
      <w:r w:rsidRPr="00522873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522873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Pr="00522873">
        <w:rPr>
          <w:rFonts w:ascii="PT Astra Serif" w:hAnsi="PT Astra Serif"/>
          <w:sz w:val="28"/>
          <w:szCs w:val="28"/>
        </w:rPr>
        <w:tab/>
      </w:r>
      <w:r w:rsidRPr="00522873">
        <w:rPr>
          <w:rFonts w:ascii="PT Astra Serif" w:hAnsi="PT Astra Serif"/>
          <w:spacing w:val="-4"/>
          <w:sz w:val="28"/>
          <w:szCs w:val="28"/>
        </w:rPr>
        <w:t>сети</w:t>
      </w:r>
    </w:p>
    <w:p w14:paraId="516AFACD" w14:textId="25826C19" w:rsidR="006F42BA" w:rsidRPr="00522873" w:rsidRDefault="00FA0062" w:rsidP="00DF43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/>
          <w:w w:val="95"/>
          <w:sz w:val="28"/>
          <w:szCs w:val="28"/>
        </w:rPr>
        <w:t>«Интернет»,</w:t>
      </w:r>
      <w:r w:rsidRPr="00522873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522873">
        <w:rPr>
          <w:rFonts w:ascii="PT Astra Serif" w:hAnsi="PT Astra Serif"/>
          <w:w w:val="95"/>
          <w:sz w:val="28"/>
          <w:szCs w:val="28"/>
        </w:rPr>
        <w:t>на</w:t>
      </w:r>
      <w:r w:rsidRPr="00522873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522873">
        <w:rPr>
          <w:rFonts w:ascii="PT Astra Serif" w:hAnsi="PT Astra Serif"/>
          <w:w w:val="95"/>
          <w:sz w:val="28"/>
          <w:szCs w:val="28"/>
        </w:rPr>
        <w:t>котором</w:t>
      </w:r>
      <w:r w:rsidRPr="00522873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522873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522873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522873">
        <w:rPr>
          <w:rFonts w:ascii="PT Astra Serif" w:hAnsi="PT Astra Serif"/>
          <w:w w:val="95"/>
          <w:sz w:val="28"/>
          <w:szCs w:val="28"/>
        </w:rPr>
        <w:t>проведение</w:t>
      </w:r>
      <w:r w:rsidRPr="00522873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522873">
        <w:rPr>
          <w:rFonts w:ascii="PT Astra Serif" w:hAnsi="PT Astra Serif"/>
          <w:w w:val="95"/>
          <w:sz w:val="28"/>
          <w:szCs w:val="28"/>
        </w:rPr>
        <w:t>отбора:</w:t>
      </w:r>
      <w:r w:rsidRPr="00522873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F4338" w:rsidRPr="00522873">
        <w:rPr>
          <w:rStyle w:val="a6"/>
          <w:rFonts w:ascii="PT Astra Serif" w:hAnsi="PT Astra Serif"/>
          <w:color w:val="auto"/>
          <w:shd w:val="clear" w:color="auto" w:fill="FFFFFF"/>
        </w:rPr>
        <w:t>orgpn.ru</w:t>
      </w:r>
    </w:p>
    <w:p w14:paraId="0E8B7E82" w14:textId="0238B666" w:rsidR="00951A32" w:rsidRPr="00522873" w:rsidRDefault="0086724B" w:rsidP="009500F6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DF4338" w:rsidRPr="00522873">
        <w:rPr>
          <w:rFonts w:ascii="PT Astra Serif" w:hAnsi="PT Astra Serif"/>
          <w:b/>
          <w:sz w:val="28"/>
          <w:szCs w:val="28"/>
        </w:rPr>
        <w:t xml:space="preserve">2. </w:t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522873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 в период </w:t>
      </w:r>
      <w:r w:rsidR="00251D1F" w:rsidRPr="00522873">
        <w:rPr>
          <w:rFonts w:ascii="PT Astra Serif" w:hAnsi="PT Astra Serif"/>
          <w:b/>
          <w:sz w:val="28"/>
          <w:szCs w:val="28"/>
        </w:rPr>
        <w:br/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с </w:t>
      </w:r>
      <w:r w:rsidR="005E428C" w:rsidRPr="00522873">
        <w:rPr>
          <w:rFonts w:ascii="PT Astra Serif" w:hAnsi="PT Astra Serif"/>
          <w:b/>
          <w:iCs/>
          <w:sz w:val="28"/>
          <w:szCs w:val="28"/>
        </w:rPr>
        <w:t>0</w:t>
      </w:r>
      <w:r w:rsidR="00BE3EA2">
        <w:rPr>
          <w:rFonts w:ascii="PT Astra Serif" w:hAnsi="PT Astra Serif"/>
          <w:b/>
          <w:iCs/>
          <w:sz w:val="28"/>
          <w:szCs w:val="28"/>
        </w:rPr>
        <w:t>2</w:t>
      </w:r>
      <w:r w:rsidR="005E428C" w:rsidRPr="00522873">
        <w:rPr>
          <w:rFonts w:ascii="PT Astra Serif" w:hAnsi="PT Astra Serif"/>
          <w:b/>
          <w:iCs/>
          <w:sz w:val="28"/>
          <w:szCs w:val="28"/>
        </w:rPr>
        <w:t xml:space="preserve"> марта</w:t>
      </w:r>
      <w:r w:rsidR="00AC48BF" w:rsidRPr="00522873">
        <w:rPr>
          <w:rFonts w:ascii="PT Astra Serif" w:hAnsi="PT Astra Serif"/>
          <w:b/>
          <w:i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sz w:val="28"/>
          <w:szCs w:val="28"/>
        </w:rPr>
        <w:t>202</w:t>
      </w:r>
      <w:r w:rsidR="00251D1F" w:rsidRPr="00522873">
        <w:rPr>
          <w:rFonts w:ascii="PT Astra Serif" w:hAnsi="PT Astra Serif"/>
          <w:b/>
          <w:sz w:val="28"/>
          <w:szCs w:val="28"/>
        </w:rPr>
        <w:t>3</w:t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 года </w:t>
      </w:r>
      <w:r w:rsidR="00964EE0" w:rsidRPr="00522873">
        <w:rPr>
          <w:rFonts w:ascii="PT Astra Serif" w:hAnsi="PT Astra Serif"/>
          <w:b/>
          <w:sz w:val="28"/>
          <w:szCs w:val="28"/>
        </w:rPr>
        <w:t xml:space="preserve">по </w:t>
      </w:r>
      <w:r w:rsidR="005E428C" w:rsidRPr="00522873">
        <w:rPr>
          <w:rFonts w:ascii="PT Astra Serif" w:hAnsi="PT Astra Serif"/>
          <w:b/>
          <w:sz w:val="28"/>
          <w:szCs w:val="28"/>
        </w:rPr>
        <w:t>3</w:t>
      </w:r>
      <w:r w:rsidR="00BE3EA2">
        <w:rPr>
          <w:rFonts w:ascii="PT Astra Serif" w:hAnsi="PT Astra Serif"/>
          <w:b/>
          <w:sz w:val="28"/>
          <w:szCs w:val="28"/>
        </w:rPr>
        <w:t>1</w:t>
      </w:r>
      <w:r w:rsidR="005E428C" w:rsidRPr="00522873">
        <w:rPr>
          <w:rFonts w:ascii="PT Astra Serif" w:hAnsi="PT Astra Serif"/>
          <w:b/>
          <w:sz w:val="28"/>
          <w:szCs w:val="28"/>
        </w:rPr>
        <w:t xml:space="preserve"> марта</w:t>
      </w:r>
      <w:r w:rsidR="00964EE0" w:rsidRPr="00522873">
        <w:rPr>
          <w:rFonts w:ascii="PT Astra Serif" w:hAnsi="PT Astra Serif"/>
          <w:b/>
          <w:sz w:val="28"/>
          <w:szCs w:val="28"/>
        </w:rPr>
        <w:t xml:space="preserve"> 202</w:t>
      </w:r>
      <w:r w:rsidR="00251D1F" w:rsidRPr="00522873">
        <w:rPr>
          <w:rFonts w:ascii="PT Astra Serif" w:hAnsi="PT Astra Serif"/>
          <w:b/>
          <w:sz w:val="28"/>
          <w:szCs w:val="28"/>
        </w:rPr>
        <w:t>3</w:t>
      </w:r>
      <w:r w:rsidR="00964EE0" w:rsidRPr="00522873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по адресу:</w:t>
      </w:r>
    </w:p>
    <w:p w14:paraId="28DED08B" w14:textId="77777777" w:rsidR="00951A32" w:rsidRPr="00522873" w:rsidRDefault="00FA0062" w:rsidP="009500F6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522873">
        <w:rPr>
          <w:rFonts w:ascii="PT Astra Serif" w:hAnsi="PT Astra Serif"/>
          <w:sz w:val="28"/>
          <w:szCs w:val="28"/>
        </w:rPr>
        <w:t xml:space="preserve"> </w:t>
      </w:r>
      <w:r w:rsidR="00811637" w:rsidRPr="00522873">
        <w:rPr>
          <w:rFonts w:ascii="PT Astra Serif" w:hAnsi="PT Astra Serif"/>
          <w:sz w:val="28"/>
          <w:szCs w:val="28"/>
          <w:shd w:val="clear" w:color="auto" w:fill="FFFFFF"/>
        </w:rPr>
        <w:t>Проспект Ленина, д. 102Б</w:t>
      </w:r>
      <w:r w:rsidR="00811637" w:rsidRPr="00522873">
        <w:rPr>
          <w:rFonts w:ascii="PT Astra Serif" w:hAnsi="PT Astra Serif"/>
          <w:sz w:val="28"/>
          <w:szCs w:val="28"/>
        </w:rPr>
        <w:t xml:space="preserve">, г. Тула, </w:t>
      </w:r>
      <w:r w:rsidR="00811637" w:rsidRPr="00522873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D314C1" w:rsidRPr="00522873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811637" w:rsidRPr="0052287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50480DD3" w14:textId="18810663" w:rsidR="001D2251" w:rsidRPr="00522873" w:rsidRDefault="00811637" w:rsidP="009500F6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Время</w:t>
      </w:r>
      <w:r w:rsidR="00FA0062" w:rsidRPr="00522873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приема</w:t>
      </w:r>
      <w:r w:rsidR="00FA0062"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660F4A08" w:rsidR="001D2251" w:rsidRPr="00522873" w:rsidRDefault="00FA0062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понедельник</w:t>
      </w:r>
      <w:r w:rsidRPr="0052287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-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четверг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-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с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9.00</w:t>
      </w:r>
      <w:r w:rsidRPr="0052287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до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18:00,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перерыв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с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13:</w:t>
      </w:r>
      <w:r w:rsidRPr="00522873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00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до</w:t>
      </w:r>
      <w:r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522873">
        <w:rPr>
          <w:rFonts w:ascii="PT Astra Serif" w:hAnsi="PT Astra Serif"/>
          <w:spacing w:val="-2"/>
          <w:sz w:val="28"/>
          <w:szCs w:val="28"/>
        </w:rPr>
        <w:t>13:48,</w:t>
      </w:r>
    </w:p>
    <w:p w14:paraId="7397FFD3" w14:textId="0BA9438F" w:rsidR="00DF4338" w:rsidRPr="00522873" w:rsidRDefault="00DF4338" w:rsidP="00DF4338">
      <w:pPr>
        <w:pStyle w:val="a3"/>
        <w:spacing w:line="298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пятница – с 9.00 до 17:00, перерыв с 13: 00 до 13:48, кроме выходных и нерабочих праздничных дней.</w:t>
      </w:r>
    </w:p>
    <w:p w14:paraId="02E6E90E" w14:textId="77918469" w:rsidR="001D2251" w:rsidRPr="00522873" w:rsidRDefault="00FA0062" w:rsidP="00DF4338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Контактная</w:t>
      </w:r>
      <w:r w:rsidRPr="00522873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522873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512BEFDF" w14:textId="03D9BDE0" w:rsidR="0020575D" w:rsidRPr="00522873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3" w:name="_Hlk92901709"/>
      <w:r w:rsidRPr="00522873">
        <w:rPr>
          <w:rFonts w:ascii="PT Astra Serif" w:hAnsi="PT Astra Serif"/>
          <w:sz w:val="28"/>
          <w:szCs w:val="28"/>
        </w:rPr>
        <w:t>-</w:t>
      </w:r>
      <w:bookmarkStart w:id="4" w:name="_Hlk100563306"/>
      <w:r w:rsidR="00251D1F" w:rsidRPr="00522873">
        <w:rPr>
          <w:rFonts w:ascii="PT Astra Serif" w:hAnsi="PT Astra Serif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 xml:space="preserve">Савельева Татьяна Петровна 8 (4872) 76-03-04, </w:t>
      </w:r>
      <w:proofErr w:type="spellStart"/>
      <w:r w:rsidRPr="00522873"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Pr="00522873">
        <w:rPr>
          <w:rFonts w:ascii="PT Astra Serif" w:hAnsi="PT Astra Serif"/>
          <w:sz w:val="28"/>
          <w:szCs w:val="28"/>
        </w:rPr>
        <w:t>.</w:t>
      </w:r>
      <w:proofErr w:type="spellStart"/>
      <w:r w:rsidRPr="00522873"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Pr="00522873">
        <w:rPr>
          <w:rFonts w:ascii="PT Astra Serif" w:hAnsi="PT Astra Serif"/>
          <w:sz w:val="28"/>
          <w:szCs w:val="28"/>
        </w:rPr>
        <w:t>@tularegion.org;</w:t>
      </w:r>
    </w:p>
    <w:bookmarkEnd w:id="4"/>
    <w:p w14:paraId="1D9E2304" w14:textId="77777777" w:rsidR="0020575D" w:rsidRPr="00522873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- Кольцова Елена Александровна 8 (4872) 76-03-14, elena.koltcova@tularegion.org;</w:t>
      </w:r>
    </w:p>
    <w:p w14:paraId="56B22499" w14:textId="5355E3E2" w:rsidR="0020575D" w:rsidRPr="00522873" w:rsidRDefault="0020575D" w:rsidP="0020575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-</w:t>
      </w:r>
      <w:r w:rsidR="00251D1F" w:rsidRPr="00522873">
        <w:rPr>
          <w:rFonts w:ascii="PT Astra Serif" w:hAnsi="PT Astra Serif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Темпус Ольга Владимировна 8 (4872) 76-03-90, Olga.Tempus@tularegion.org.</w:t>
      </w:r>
    </w:p>
    <w:bookmarkEnd w:id="3"/>
    <w:p w14:paraId="4CE9E0D6" w14:textId="640A8D40" w:rsidR="00DF4338" w:rsidRPr="00522873" w:rsidRDefault="00DF4338" w:rsidP="009500F6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lastRenderedPageBreak/>
        <w:t xml:space="preserve">3. Результатом предоставления субсидии является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251D1F" w:rsidRPr="00522873">
        <w:rPr>
          <w:rFonts w:ascii="PT Astra Serif" w:hAnsi="PT Astra Serif"/>
          <w:spacing w:val="-2"/>
          <w:sz w:val="28"/>
          <w:szCs w:val="28"/>
        </w:rPr>
        <w:br/>
      </w:r>
      <w:r w:rsidRPr="00522873">
        <w:rPr>
          <w:rFonts w:ascii="PT Astra Serif" w:hAnsi="PT Astra Serif"/>
          <w:spacing w:val="-2"/>
          <w:sz w:val="28"/>
          <w:szCs w:val="28"/>
        </w:rPr>
        <w:t>в период обучения обоих родителей или единственного родителя и</w:t>
      </w:r>
    </w:p>
    <w:p w14:paraId="6F1DEED2" w14:textId="77777777" w:rsidR="00DF4338" w:rsidRPr="00522873" w:rsidRDefault="00DF4338" w:rsidP="0020575D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 xml:space="preserve">льготным проездом отдельных категорий жителей Тульской области в результате реализации единого месячного льготного проездного билета.      </w:t>
      </w:r>
    </w:p>
    <w:p w14:paraId="1EED8CC6" w14:textId="148F35E6" w:rsidR="00D314C1" w:rsidRPr="00522873" w:rsidRDefault="00D314C1" w:rsidP="0020575D">
      <w:pPr>
        <w:pStyle w:val="TableParagraph"/>
        <w:ind w:right="87"/>
        <w:jc w:val="both"/>
        <w:rPr>
          <w:rFonts w:ascii="PT Astra Serif" w:hAnsi="PT Astra Serif"/>
          <w:w w:val="105"/>
          <w:sz w:val="28"/>
          <w:szCs w:val="28"/>
        </w:rPr>
      </w:pPr>
      <w:r w:rsidRPr="00522873">
        <w:rPr>
          <w:rFonts w:ascii="PT Astra Serif" w:hAnsi="PT Astra Seri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и (или) отдельной категории граждан на </w:t>
      </w:r>
      <w:r w:rsidR="00C939EA" w:rsidRPr="00522873">
        <w:rPr>
          <w:rFonts w:ascii="PT Astra Serif" w:hAnsi="PT Astra Serif"/>
          <w:w w:val="105"/>
          <w:sz w:val="28"/>
          <w:szCs w:val="28"/>
        </w:rPr>
        <w:t>общественном транспорте</w:t>
      </w:r>
      <w:r w:rsidRPr="00522873">
        <w:rPr>
          <w:rFonts w:ascii="PT Astra Serif" w:hAnsi="PT Astra Seri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Pr="00522873">
        <w:rPr>
          <w:rFonts w:ascii="PT Astra Serif" w:hAnsi="PT Astra Serif"/>
          <w:b/>
          <w:bCs/>
          <w:w w:val="105"/>
          <w:sz w:val="28"/>
          <w:szCs w:val="28"/>
        </w:rPr>
        <w:t>регулируемым тарифам</w:t>
      </w:r>
      <w:r w:rsidRPr="00522873">
        <w:rPr>
          <w:rFonts w:ascii="PT Astra Serif" w:hAnsi="PT Astra Serif"/>
          <w:w w:val="105"/>
          <w:sz w:val="28"/>
          <w:szCs w:val="28"/>
        </w:rPr>
        <w:t>.</w:t>
      </w:r>
    </w:p>
    <w:p w14:paraId="10BC7CBE" w14:textId="0FACB981" w:rsidR="001D2251" w:rsidRPr="00522873" w:rsidRDefault="00D314C1" w:rsidP="0020575D">
      <w:pPr>
        <w:ind w:right="8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7E1BC8" w:rsidRPr="00522873">
        <w:rPr>
          <w:rFonts w:ascii="PT Astra Serif" w:hAnsi="PT Astra Serif"/>
          <w:w w:val="105"/>
          <w:sz w:val="28"/>
          <w:szCs w:val="28"/>
        </w:rPr>
        <w:t xml:space="preserve"> и значение результата предоставления субсидии устанавливается </w:t>
      </w:r>
      <w:r w:rsidRPr="00522873">
        <w:rPr>
          <w:rFonts w:ascii="PT Astra Serif" w:hAnsi="PT Astra Serif"/>
          <w:w w:val="105"/>
          <w:sz w:val="28"/>
          <w:szCs w:val="28"/>
        </w:rPr>
        <w:t>в Соглашении</w:t>
      </w:r>
      <w:r w:rsidR="00243D2F" w:rsidRPr="00522873">
        <w:rPr>
          <w:rFonts w:ascii="PT Astra Serif" w:hAnsi="PT Astra Serif"/>
          <w:w w:val="105"/>
          <w:sz w:val="28"/>
          <w:szCs w:val="28"/>
        </w:rPr>
        <w:t xml:space="preserve"> о представлении </w:t>
      </w:r>
      <w:r w:rsidR="00901C78" w:rsidRPr="00522873">
        <w:rPr>
          <w:rFonts w:ascii="PT Astra Serif" w:hAnsi="PT Astra Serif"/>
          <w:w w:val="105"/>
          <w:sz w:val="28"/>
          <w:szCs w:val="28"/>
        </w:rPr>
        <w:t>субсидии</w:t>
      </w:r>
      <w:r w:rsidR="00FA0062" w:rsidRPr="00522873">
        <w:rPr>
          <w:rFonts w:ascii="PT Astra Serif" w:hAnsi="PT Astra Serif"/>
          <w:sz w:val="28"/>
          <w:szCs w:val="28"/>
        </w:rPr>
        <w:t xml:space="preserve"> (далее – Соглашение).</w:t>
      </w:r>
    </w:p>
    <w:p w14:paraId="2A0A344E" w14:textId="38CEF709" w:rsidR="001D2251" w:rsidRPr="00522873" w:rsidRDefault="000B2E28" w:rsidP="0020575D">
      <w:pPr>
        <w:tabs>
          <w:tab w:val="left" w:pos="1518"/>
        </w:tabs>
        <w:rPr>
          <w:rFonts w:ascii="PT Astra Serif" w:hAnsi="PT Astra Serif"/>
          <w:b/>
          <w:bCs/>
          <w:spacing w:val="-2"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4. Критерии и т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522873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522873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522873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4710F53F" w14:textId="40E4D707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4.1. Участник отбора должен соответствовать следующим критериям:</w:t>
      </w:r>
    </w:p>
    <w:p w14:paraId="709D3E9C" w14:textId="44A648E8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4.1.1.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соответствии с действующим законодательством;</w:t>
      </w:r>
    </w:p>
    <w:p w14:paraId="5B77E6DF" w14:textId="5DA75309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4.1.2. Организация осуществляет регулярные перевозки пассажиров и багажа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по маршрутам регулярных перевозок по регулируемым тарифам 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организациях, расположенных на территории Тульской области, а также регулярные перевозки пассажиров и багажа по маршрутам регулярных перевозок по регулируемым тарифам и предоставляет право льготного проезда отдельным категориям жителей Тульской области</w:t>
      </w:r>
      <w:r w:rsidR="00D6451E" w:rsidRPr="00522873">
        <w:rPr>
          <w:rFonts w:ascii="PT Astra Serif" w:hAnsi="PT Astra Serif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в результате реализации единого месячного льготного проездного билета.</w:t>
      </w:r>
    </w:p>
    <w:p w14:paraId="21E0F120" w14:textId="106C0999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4.2. На дату подачи заявки участник отбора должен соответствовать следующим требованиям:</w:t>
      </w:r>
    </w:p>
    <w:p w14:paraId="6B98F202" w14:textId="435A04F1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4.2.1. 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658923E5" w14:textId="0484BD7D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4.2.2. участник отбора не имеет просроченной задолженности по 2возврату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5932FB0E" w14:textId="0709C7B0" w:rsidR="00543817" w:rsidRPr="00522873" w:rsidRDefault="00543817" w:rsidP="0020575D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4.3.3. 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783CE6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в отношении него не введена процедура банкротства, его деятельность </w:t>
      </w:r>
      <w:r w:rsidR="00783CE6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</w:t>
      </w:r>
      <w:r w:rsidRPr="00522873">
        <w:rPr>
          <w:rFonts w:ascii="PT Astra Serif" w:hAnsi="PT Astra Serif"/>
          <w:sz w:val="28"/>
          <w:szCs w:val="28"/>
        </w:rPr>
        <w:lastRenderedPageBreak/>
        <w:t>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13D63363" w14:textId="7A435680" w:rsidR="00543817" w:rsidRPr="00522873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4.3.4.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</w:t>
      </w:r>
      <w:r w:rsidR="00783CE6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совокупности превышает 50 процентов;</w:t>
      </w:r>
    </w:p>
    <w:p w14:paraId="1B7E14A4" w14:textId="519B0519" w:rsidR="00543817" w:rsidRPr="00522873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4.3.5. участник отбора не получал средства из бюджета Тульской области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на цели, </w:t>
      </w:r>
      <w:proofErr w:type="gramStart"/>
      <w:r w:rsidR="00DC7A19" w:rsidRPr="00522873">
        <w:rPr>
          <w:rFonts w:ascii="PT Astra Serif" w:hAnsi="PT Astra Serif"/>
          <w:sz w:val="28"/>
          <w:szCs w:val="28"/>
        </w:rPr>
        <w:t>установленные Порядком</w:t>
      </w:r>
      <w:proofErr w:type="gramEnd"/>
      <w:r w:rsidRPr="00522873">
        <w:rPr>
          <w:rFonts w:ascii="PT Astra Serif" w:hAnsi="PT Astra Serif"/>
          <w:sz w:val="28"/>
          <w:szCs w:val="28"/>
        </w:rPr>
        <w:t xml:space="preserve"> №1, Порядком №2, на основании иных нормативных правовых актов Тульской области;</w:t>
      </w:r>
    </w:p>
    <w:p w14:paraId="4EEA897B" w14:textId="02495052" w:rsidR="00543817" w:rsidRPr="00522873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 4.3.6. размер минимальной заработной платы участника отбора должен соответствовать уровню, установленному Региональным соглашением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16A90C7A" w14:textId="77777777" w:rsidR="00543817" w:rsidRPr="00522873" w:rsidRDefault="00543817" w:rsidP="00543817">
      <w:pPr>
        <w:tabs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4.3.7. участник отбора не имеет просроченной задолженности по заработной плате перед работниками.</w:t>
      </w:r>
    </w:p>
    <w:p w14:paraId="2C12B394" w14:textId="56632C7C" w:rsidR="001D2251" w:rsidRPr="00522873" w:rsidRDefault="00A0107D" w:rsidP="00A0107D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5.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522873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 заявку, которая включает следующие документы на бумажных носителях:</w:t>
      </w:r>
    </w:p>
    <w:p w14:paraId="601768D4" w14:textId="77777777" w:rsidR="00A0107D" w:rsidRPr="00522873" w:rsidRDefault="00A0107D" w:rsidP="00193531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5.1. заявление о предоставлении субсидии по форме, утвержденной Министерством транспорта и дорожного хозяйства Тульской области (далее- Министерство);</w:t>
      </w:r>
    </w:p>
    <w:p w14:paraId="7D1D83A0" w14:textId="35AE809E" w:rsidR="00A0107D" w:rsidRPr="00522873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5.2. копию устава (для заявителя – юридического лица);</w:t>
      </w:r>
    </w:p>
    <w:p w14:paraId="704F7F91" w14:textId="431F6979" w:rsidR="00A0107D" w:rsidRPr="00522873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5.3. документ, подтверждающий полномочия лица, подписавшего заявление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4DDD3FD" w14:textId="0288F2A3" w:rsidR="00A0107D" w:rsidRPr="00522873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5.4.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абзацах </w:t>
      </w:r>
      <w:proofErr w:type="gramStart"/>
      <w:r w:rsidRPr="00522873">
        <w:rPr>
          <w:rFonts w:ascii="PT Astra Serif" w:hAnsi="PT Astra Serif"/>
          <w:sz w:val="28"/>
          <w:szCs w:val="28"/>
        </w:rPr>
        <w:t>3-8</w:t>
      </w:r>
      <w:proofErr w:type="gramEnd"/>
      <w:r w:rsidRPr="00522873">
        <w:rPr>
          <w:rFonts w:ascii="PT Astra Serif" w:hAnsi="PT Astra Serif"/>
          <w:sz w:val="28"/>
          <w:szCs w:val="28"/>
        </w:rPr>
        <w:t xml:space="preserve"> пунктов 10 Порядка №1, Порядка№2;</w:t>
      </w:r>
    </w:p>
    <w:p w14:paraId="3D1A638E" w14:textId="7EF50914" w:rsidR="00A0107D" w:rsidRPr="00522873" w:rsidRDefault="00A0107D" w:rsidP="00BA337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5.5. согласие участника отбора на публикацию (размещение) в информационно-телекоммуникационной</w:t>
      </w:r>
      <w:r w:rsidRPr="00522873">
        <w:rPr>
          <w:rFonts w:ascii="PT Astra Serif" w:hAnsi="PT Astra Serif"/>
          <w:sz w:val="28"/>
          <w:szCs w:val="28"/>
        </w:rPr>
        <w:tab/>
        <w:t xml:space="preserve">сети </w:t>
      </w:r>
      <w:r w:rsidR="00FA237C" w:rsidRPr="00522873">
        <w:rPr>
          <w:rFonts w:ascii="PT Astra Serif" w:hAnsi="PT Astra Serif"/>
          <w:sz w:val="28"/>
          <w:szCs w:val="28"/>
        </w:rPr>
        <w:t>«</w:t>
      </w:r>
      <w:r w:rsidRPr="00522873">
        <w:rPr>
          <w:rFonts w:ascii="PT Astra Serif" w:hAnsi="PT Astra Serif"/>
          <w:sz w:val="28"/>
          <w:szCs w:val="28"/>
        </w:rPr>
        <w:t>Интернет</w:t>
      </w:r>
      <w:r w:rsidR="00FA237C" w:rsidRPr="00522873">
        <w:rPr>
          <w:rFonts w:ascii="PT Astra Serif" w:hAnsi="PT Astra Serif"/>
          <w:sz w:val="28"/>
          <w:szCs w:val="28"/>
        </w:rPr>
        <w:t>»</w:t>
      </w:r>
      <w:r w:rsidRPr="00522873">
        <w:rPr>
          <w:rFonts w:ascii="PT Astra Serif" w:hAnsi="PT Astra Serif"/>
          <w:sz w:val="28"/>
          <w:szCs w:val="28"/>
        </w:rPr>
        <w:t xml:space="preserve"> информации об участнике отбора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и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386A25D7" w14:textId="1FA284D7" w:rsidR="00A0107D" w:rsidRPr="00522873" w:rsidRDefault="00A0107D" w:rsidP="00583C2F">
      <w:pPr>
        <w:tabs>
          <w:tab w:val="left" w:pos="1517"/>
          <w:tab w:val="left" w:pos="1518"/>
        </w:tabs>
        <w:spacing w:before="114"/>
        <w:ind w:right="107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5.6. Одновременно с заявкой участники отбора представляют в Учреждение отчет о количестве поездок, совершенных детьми-сиротами и отдельными категориями граждан с использованием единого месячного льготного проездного билета по форме, утвержденной Министерством за предыдущий период текущего финансового года. </w:t>
      </w:r>
    </w:p>
    <w:p w14:paraId="588071AC" w14:textId="76E7E052" w:rsidR="00A0107D" w:rsidRPr="00522873" w:rsidRDefault="00A0107D" w:rsidP="00A0107D">
      <w:pPr>
        <w:tabs>
          <w:tab w:val="left" w:pos="1517"/>
          <w:tab w:val="left" w:pos="1518"/>
        </w:tabs>
        <w:spacing w:before="114"/>
        <w:ind w:right="107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lastRenderedPageBreak/>
        <w:t xml:space="preserve">6. </w:t>
      </w:r>
      <w:r w:rsidRPr="00522873">
        <w:rPr>
          <w:rFonts w:ascii="PT Astra Serif" w:hAnsi="PT Astra Serif"/>
          <w:b/>
          <w:bCs/>
          <w:sz w:val="28"/>
          <w:szCs w:val="28"/>
        </w:rPr>
        <w:t>Заявители вправе представить по собственной инициативе:</w:t>
      </w:r>
    </w:p>
    <w:p w14:paraId="1EE1433F" w14:textId="2C1A259F" w:rsidR="00A0107D" w:rsidRPr="00522873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- </w:t>
      </w:r>
      <w:r w:rsidR="00A0107D" w:rsidRPr="00522873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42DD9118" w14:textId="0886D4F1" w:rsidR="00A0107D" w:rsidRPr="00522873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- </w:t>
      </w:r>
      <w:r w:rsidR="00A0107D" w:rsidRPr="00522873">
        <w:rPr>
          <w:rFonts w:ascii="PT Astra Serif" w:hAnsi="PT Astra Serif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="00A0107D" w:rsidRPr="00522873">
        <w:rPr>
          <w:rFonts w:ascii="PT Astra Serif" w:hAnsi="PT Astra Serif"/>
          <w:sz w:val="28"/>
          <w:szCs w:val="28"/>
        </w:rPr>
        <w:t xml:space="preserve">по уплате налогов, сборов, страховых взносов, пеней, штрафов, процентов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="00A0107D" w:rsidRPr="00522873">
        <w:rPr>
          <w:rFonts w:ascii="PT Astra Serif" w:hAnsi="PT Astra Serif"/>
          <w:sz w:val="28"/>
          <w:szCs w:val="28"/>
        </w:rPr>
        <w:t>по форме, утвержденной Приказом Федеральной налоговой службы от 20 января 2017 г. N ММВ-7-8/20@;</w:t>
      </w:r>
    </w:p>
    <w:p w14:paraId="49140AF4" w14:textId="3DB06021" w:rsidR="00A0107D" w:rsidRPr="00522873" w:rsidRDefault="001707ED" w:rsidP="001707ED">
      <w:pPr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- </w:t>
      </w:r>
      <w:r w:rsidR="00A0107D" w:rsidRPr="00522873">
        <w:rPr>
          <w:rFonts w:ascii="PT Astra Serif" w:hAnsi="PT Astra Serif"/>
          <w:sz w:val="28"/>
          <w:szCs w:val="28"/>
        </w:rPr>
        <w:t>сведения из Единого федерального реестра о банкротстве.</w:t>
      </w:r>
    </w:p>
    <w:p w14:paraId="20F50630" w14:textId="5A0CC21A" w:rsidR="00A0107D" w:rsidRPr="00522873" w:rsidRDefault="001707ED" w:rsidP="001707ED">
      <w:pPr>
        <w:tabs>
          <w:tab w:val="left" w:pos="1518"/>
          <w:tab w:val="left" w:pos="1518"/>
        </w:tabs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- </w:t>
      </w:r>
      <w:r w:rsidR="00A0107D" w:rsidRPr="00522873">
        <w:rPr>
          <w:rFonts w:ascii="PT Astra Serif" w:hAnsi="PT Astra Serif"/>
          <w:sz w:val="28"/>
          <w:szCs w:val="28"/>
        </w:rPr>
        <w:t xml:space="preserve">документы, подтверждающие осуществление Организацией перевозок, указанных в пункте 3 Порядка №1, Порядка №2, в соответствии с действующим законодательством (договоры или контракты). </w:t>
      </w:r>
    </w:p>
    <w:p w14:paraId="72FB2737" w14:textId="2D08B3E4" w:rsidR="00A0107D" w:rsidRPr="00522873" w:rsidRDefault="00A0107D" w:rsidP="001707ED">
      <w:pPr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абзацах 2 - 3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а документ, указанный в абзаце 4 настоящего пункта, получает посредством использования федерального информационного ресурса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A96677" w:rsidRPr="00522873">
        <w:rPr>
          <w:rFonts w:ascii="PT Astra Serif" w:hAnsi="PT Astra Serif"/>
          <w:sz w:val="28"/>
          <w:szCs w:val="28"/>
        </w:rPr>
        <w:t>«</w:t>
      </w:r>
      <w:r w:rsidRPr="00522873">
        <w:rPr>
          <w:rFonts w:ascii="PT Astra Serif" w:hAnsi="PT Astra Serif"/>
          <w:sz w:val="28"/>
          <w:szCs w:val="28"/>
        </w:rPr>
        <w:t>Интернет</w:t>
      </w:r>
      <w:r w:rsidR="00A96677" w:rsidRPr="00522873">
        <w:rPr>
          <w:rFonts w:ascii="PT Astra Serif" w:hAnsi="PT Astra Serif"/>
          <w:sz w:val="28"/>
          <w:szCs w:val="28"/>
        </w:rPr>
        <w:t>»</w:t>
      </w:r>
      <w:r w:rsidRPr="00522873">
        <w:rPr>
          <w:rFonts w:ascii="PT Astra Serif" w:hAnsi="PT Astra Serif"/>
          <w:sz w:val="28"/>
          <w:szCs w:val="28"/>
        </w:rPr>
        <w:t xml:space="preserve"> по адресу </w:t>
      </w:r>
      <w:hyperlink r:id="rId7">
        <w:r w:rsidRPr="00522873">
          <w:rPr>
            <w:rStyle w:val="a6"/>
            <w:rFonts w:ascii="PT Astra Serif" w:hAnsi="PT Astra Serif"/>
            <w:color w:val="auto"/>
            <w:sz w:val="28"/>
            <w:szCs w:val="28"/>
          </w:rPr>
          <w:t>http://bankrot.fedresurs.ru</w:t>
        </w:r>
      </w:hyperlink>
      <w:r w:rsidRPr="00522873">
        <w:rPr>
          <w:rFonts w:ascii="PT Astra Serif" w:hAnsi="PT Astra Serif"/>
          <w:sz w:val="28"/>
          <w:szCs w:val="28"/>
        </w:rPr>
        <w:t xml:space="preserve">,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а документ, указанный в абзаце 5 настоящего пункта, запрашивает в рамках межведомственного информационного взаимодействия в органах местного самоуправления.</w:t>
      </w:r>
    </w:p>
    <w:p w14:paraId="603A6BBD" w14:textId="4F169AB8" w:rsidR="00A0107D" w:rsidRPr="00522873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За</w:t>
      </w:r>
      <w:r w:rsidR="00FA0062" w:rsidRPr="00522873">
        <w:rPr>
          <w:rFonts w:ascii="PT Astra Serif" w:hAnsi="PT Astra Serif"/>
          <w:sz w:val="28"/>
          <w:szCs w:val="28"/>
        </w:rPr>
        <w:t>явитель вправе подать одну заявку на участие в отборе.</w:t>
      </w:r>
    </w:p>
    <w:p w14:paraId="6744459F" w14:textId="1C36B689" w:rsidR="00A0107D" w:rsidRPr="00522873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От имени заявителей заявки и </w:t>
      </w:r>
      <w:r w:rsidR="00783CE6" w:rsidRPr="00522873">
        <w:rPr>
          <w:rFonts w:ascii="PT Astra Serif" w:hAnsi="PT Astra Serif"/>
          <w:sz w:val="28"/>
          <w:szCs w:val="28"/>
        </w:rPr>
        <w:t xml:space="preserve">документы, </w:t>
      </w:r>
      <w:proofErr w:type="gramStart"/>
      <w:r w:rsidRPr="00522873">
        <w:rPr>
          <w:rFonts w:ascii="PT Astra Serif" w:hAnsi="PT Astra Serif"/>
          <w:sz w:val="28"/>
          <w:szCs w:val="28"/>
        </w:rPr>
        <w:t>предусмотренные Порядком</w:t>
      </w:r>
      <w:proofErr w:type="gramEnd"/>
      <w:r w:rsidRPr="00522873">
        <w:rPr>
          <w:rFonts w:ascii="PT Astra Serif" w:hAnsi="PT Astra Serif"/>
          <w:sz w:val="28"/>
          <w:szCs w:val="28"/>
        </w:rPr>
        <w:t xml:space="preserve"> №1 </w:t>
      </w:r>
      <w:r w:rsidR="00783CE6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и Порядком №2</w:t>
      </w:r>
      <w:r w:rsidR="00783CE6" w:rsidRPr="00522873">
        <w:rPr>
          <w:rFonts w:ascii="PT Astra Serif" w:hAnsi="PT Astra Serif"/>
          <w:sz w:val="28"/>
          <w:szCs w:val="28"/>
        </w:rPr>
        <w:t>,</w:t>
      </w:r>
      <w:r w:rsidRPr="00522873">
        <w:rPr>
          <w:rFonts w:ascii="PT Astra Serif" w:hAnsi="PT Astra Serif"/>
          <w:sz w:val="28"/>
          <w:szCs w:val="28"/>
        </w:rPr>
        <w:t xml:space="preserve"> вправе подавать их представители, действующие в соответствии </w:t>
      </w:r>
      <w:r w:rsidR="00783CE6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с учредительными документами без доверенности, либо представители в силу полномочий, основанных на доверенности или законе.</w:t>
      </w:r>
    </w:p>
    <w:p w14:paraId="412FD0CF" w14:textId="42F73312" w:rsidR="00A0107D" w:rsidRPr="00522873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Федерации.</w:t>
      </w:r>
    </w:p>
    <w:p w14:paraId="626A6C30" w14:textId="61163899" w:rsidR="00A0107D" w:rsidRPr="00522873" w:rsidRDefault="00A0107D" w:rsidP="0045715F">
      <w:pPr>
        <w:pStyle w:val="a5"/>
        <w:tabs>
          <w:tab w:val="left" w:pos="1170"/>
        </w:tabs>
        <w:spacing w:line="298" w:lineRule="exact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Учреждение осуществляет регистрацию представленных заявок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419D7693" w14:textId="3DD394F6" w:rsidR="005116D2" w:rsidRPr="00522873" w:rsidRDefault="00A0107D" w:rsidP="00A0107D">
      <w:pPr>
        <w:pStyle w:val="a5"/>
        <w:tabs>
          <w:tab w:val="left" w:pos="1170"/>
        </w:tabs>
        <w:spacing w:line="298" w:lineRule="exact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7.</w:t>
      </w:r>
      <w:r w:rsidRPr="00522873">
        <w:rPr>
          <w:rFonts w:ascii="PT Astra Serif" w:hAnsi="PT Astra Serif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Участник отбора вправе со дня направления заявки, но не позднее чем за 5 рабочих дней до дня окончания срока приема заявок подать в Учреждение запрос о разъяснении положений объявления (далее – запрос).</w:t>
      </w:r>
    </w:p>
    <w:p w14:paraId="52FB8050" w14:textId="79068279" w:rsidR="00A0107D" w:rsidRPr="00522873" w:rsidRDefault="00A0107D" w:rsidP="00D6451E">
      <w:pPr>
        <w:pStyle w:val="a5"/>
        <w:tabs>
          <w:tab w:val="left" w:pos="1170"/>
        </w:tabs>
        <w:spacing w:line="298" w:lineRule="exact"/>
        <w:ind w:left="0" w:firstLine="709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Запросы подаются на бумажных носителях путем их представления непосредственно в Учреждение, на почтовый адрес учреждения, а также в форме электронных документов, представляемых на адрес электронной почты Учреждения</w:t>
      </w:r>
      <w:r w:rsidR="005116D2" w:rsidRPr="00522873">
        <w:rPr>
          <w:rFonts w:ascii="PT Astra Serif" w:hAnsi="PT Astra Serif"/>
          <w:sz w:val="28"/>
          <w:szCs w:val="28"/>
        </w:rPr>
        <w:t>.</w:t>
      </w:r>
    </w:p>
    <w:p w14:paraId="6803F941" w14:textId="09C84563" w:rsidR="005116D2" w:rsidRPr="00522873" w:rsidRDefault="005116D2" w:rsidP="00D6451E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Учреждение осуществляет регистрацию запросов в день их поступления в Установленном Учреждением порядке. </w:t>
      </w:r>
    </w:p>
    <w:p w14:paraId="7B7E1105" w14:textId="242E9CA9" w:rsidR="005116D2" w:rsidRPr="00522873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FA237C" w:rsidRPr="00522873">
        <w:rPr>
          <w:rFonts w:ascii="PT Astra Serif" w:hAnsi="PT Astra Serif"/>
          <w:sz w:val="28"/>
          <w:szCs w:val="28"/>
        </w:rPr>
        <w:t>«</w:t>
      </w:r>
      <w:r w:rsidRPr="00522873">
        <w:rPr>
          <w:rFonts w:ascii="PT Astra Serif" w:hAnsi="PT Astra Serif"/>
          <w:sz w:val="28"/>
          <w:szCs w:val="28"/>
        </w:rPr>
        <w:t>Интернет</w:t>
      </w:r>
      <w:r w:rsidR="00FA237C" w:rsidRPr="00522873">
        <w:rPr>
          <w:rFonts w:ascii="PT Astra Serif" w:hAnsi="PT Astra Serif"/>
          <w:sz w:val="28"/>
          <w:szCs w:val="28"/>
        </w:rPr>
        <w:t>»</w:t>
      </w:r>
      <w:r w:rsidRPr="00522873">
        <w:rPr>
          <w:rFonts w:ascii="PT Astra Serif" w:hAnsi="PT Astra Serif"/>
          <w:sz w:val="28"/>
          <w:szCs w:val="28"/>
        </w:rPr>
        <w:t xml:space="preserve"> в течение трех рабочих </w:t>
      </w:r>
      <w:r w:rsidRPr="00522873">
        <w:rPr>
          <w:rFonts w:ascii="PT Astra Serif" w:hAnsi="PT Astra Serif"/>
          <w:sz w:val="28"/>
          <w:szCs w:val="28"/>
        </w:rPr>
        <w:lastRenderedPageBreak/>
        <w:t>дней со дня регистрации запроса.</w:t>
      </w:r>
    </w:p>
    <w:p w14:paraId="2E5FE7ED" w14:textId="31E5F318" w:rsidR="005116D2" w:rsidRPr="00522873" w:rsidRDefault="005116D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5DFF597" w14:textId="026FE072" w:rsidR="002332F2" w:rsidRPr="00522873" w:rsidRDefault="00B51CEF" w:rsidP="00D6451E">
      <w:pPr>
        <w:tabs>
          <w:tab w:val="left" w:pos="1518"/>
        </w:tabs>
        <w:spacing w:before="8"/>
        <w:ind w:right="110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b/>
          <w:sz w:val="28"/>
          <w:szCs w:val="28"/>
        </w:rPr>
        <w:t>8</w:t>
      </w:r>
      <w:r w:rsidR="00176661" w:rsidRPr="00522873">
        <w:rPr>
          <w:rFonts w:ascii="PT Astra Serif" w:hAnsi="PT Astra Serif"/>
          <w:b/>
          <w:sz w:val="28"/>
          <w:szCs w:val="28"/>
        </w:rPr>
        <w:t xml:space="preserve">. </w:t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BE3EA2">
        <w:rPr>
          <w:rFonts w:ascii="PT Astra Serif" w:hAnsi="PT Astra Serif"/>
          <w:b/>
          <w:sz w:val="28"/>
          <w:szCs w:val="28"/>
        </w:rPr>
        <w:t>01 апреля</w:t>
      </w:r>
      <w:r w:rsidR="00AC48BF" w:rsidRPr="00522873">
        <w:rPr>
          <w:rFonts w:ascii="PT Astra Serif" w:hAnsi="PT Astra Serif"/>
          <w:b/>
          <w:sz w:val="28"/>
          <w:szCs w:val="28"/>
        </w:rPr>
        <w:t xml:space="preserve"> 202</w:t>
      </w:r>
      <w:r w:rsidR="00783CE6" w:rsidRPr="00522873">
        <w:rPr>
          <w:rFonts w:ascii="PT Astra Serif" w:hAnsi="PT Astra Serif"/>
          <w:b/>
          <w:sz w:val="28"/>
          <w:szCs w:val="28"/>
        </w:rPr>
        <w:t>3</w:t>
      </w:r>
      <w:r w:rsidR="00AC48BF" w:rsidRPr="00522873">
        <w:rPr>
          <w:rFonts w:ascii="PT Astra Serif" w:hAnsi="PT Astra Serif"/>
          <w:b/>
          <w:sz w:val="28"/>
          <w:szCs w:val="28"/>
        </w:rPr>
        <w:t xml:space="preserve"> г</w:t>
      </w:r>
      <w:r w:rsidR="002332F2" w:rsidRPr="00522873">
        <w:rPr>
          <w:rFonts w:ascii="PT Astra Serif" w:hAnsi="PT Astra Serif"/>
          <w:b/>
          <w:sz w:val="28"/>
          <w:szCs w:val="28"/>
        </w:rPr>
        <w:t xml:space="preserve"> (1 рабочий день, следующий за днем окончания срока приема заявок)</w:t>
      </w:r>
      <w:r w:rsidR="00FA0062" w:rsidRPr="00522873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="00FA0062" w:rsidRPr="00522873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их представления непосредственно в </w:t>
      </w:r>
      <w:r w:rsidR="002332F2"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522873">
        <w:rPr>
          <w:rFonts w:ascii="PT Astra Serif" w:hAnsi="PT Astra Serif"/>
          <w:sz w:val="28"/>
          <w:szCs w:val="28"/>
        </w:rPr>
        <w:t>Учреждения</w:t>
      </w:r>
      <w:r w:rsidR="00FA0062" w:rsidRPr="00522873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на адрес электронной почты </w:t>
      </w:r>
      <w:r w:rsidR="002332F2" w:rsidRPr="00522873">
        <w:rPr>
          <w:rFonts w:ascii="PT Astra Serif" w:hAnsi="PT Astra Serif"/>
          <w:sz w:val="28"/>
          <w:szCs w:val="28"/>
        </w:rPr>
        <w:t>Учреждения.</w:t>
      </w:r>
    </w:p>
    <w:p w14:paraId="5D06733F" w14:textId="5DABBA75" w:rsidR="001D2251" w:rsidRPr="00522873" w:rsidRDefault="00B749E5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осуществляет регистрацию заявлений об отзыве заявок в день их поступления в </w:t>
      </w:r>
      <w:r w:rsidRPr="00522873">
        <w:rPr>
          <w:rFonts w:ascii="PT Astra Serif" w:hAnsi="PT Astra Serif"/>
          <w:sz w:val="28"/>
          <w:szCs w:val="28"/>
        </w:rPr>
        <w:t>установленном Учреждением порядке</w:t>
      </w:r>
      <w:r w:rsidR="00FA0062" w:rsidRPr="00522873">
        <w:rPr>
          <w:rFonts w:ascii="PT Astra Serif" w:hAnsi="PT Astra Serif"/>
          <w:sz w:val="28"/>
          <w:szCs w:val="28"/>
        </w:rPr>
        <w:t>.</w:t>
      </w:r>
    </w:p>
    <w:p w14:paraId="5B800DAE" w14:textId="11A5C7D8" w:rsidR="001D2251" w:rsidRPr="00522873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="00FA0062" w:rsidRPr="00522873">
        <w:rPr>
          <w:rFonts w:ascii="PT Astra Serif" w:hAnsi="PT Astra Serif"/>
          <w:sz w:val="28"/>
          <w:szCs w:val="28"/>
        </w:rPr>
        <w:t>об отзыве заявок способом, позволяющим подтвердить факт и дату отправки.</w:t>
      </w:r>
    </w:p>
    <w:p w14:paraId="5A99A539" w14:textId="24B60DCF" w:rsidR="001D2251" w:rsidRPr="00522873" w:rsidRDefault="00FA0062" w:rsidP="00D6451E">
      <w:pPr>
        <w:pStyle w:val="a5"/>
        <w:ind w:left="0" w:firstLine="822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Заявления об отзыве заявок, поступившие позднее </w:t>
      </w:r>
      <w:r w:rsidR="00BE3EA2">
        <w:rPr>
          <w:rFonts w:ascii="PT Astra Serif" w:hAnsi="PT Astra Serif"/>
          <w:b/>
          <w:bCs/>
          <w:sz w:val="28"/>
          <w:szCs w:val="28"/>
        </w:rPr>
        <w:t>01 апреля</w:t>
      </w:r>
      <w:r w:rsidR="00783CE6" w:rsidRPr="005228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C7A19" w:rsidRPr="00522873">
        <w:rPr>
          <w:rFonts w:ascii="PT Astra Serif" w:hAnsi="PT Astra Serif"/>
          <w:b/>
          <w:bCs/>
          <w:sz w:val="28"/>
          <w:szCs w:val="28"/>
        </w:rPr>
        <w:t>202</w:t>
      </w:r>
      <w:r w:rsidR="005E428C" w:rsidRPr="00522873">
        <w:rPr>
          <w:rFonts w:ascii="PT Astra Serif" w:hAnsi="PT Astra Serif"/>
          <w:b/>
          <w:bCs/>
          <w:sz w:val="28"/>
          <w:szCs w:val="28"/>
        </w:rPr>
        <w:t>3</w:t>
      </w:r>
      <w:r w:rsidRPr="00522873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Pr="00522873">
        <w:rPr>
          <w:rFonts w:ascii="PT Astra Serif" w:hAnsi="PT Astra Serif"/>
          <w:sz w:val="28"/>
          <w:szCs w:val="28"/>
        </w:rPr>
        <w:t xml:space="preserve">, </w:t>
      </w:r>
      <w:r w:rsidR="00D6451E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не рассматриваются, заявки не возвращаются.</w:t>
      </w:r>
    </w:p>
    <w:p w14:paraId="536473D1" w14:textId="77777777" w:rsidR="001D2251" w:rsidRPr="00522873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Внесение изменений в заявку осуществляется путем её отзыва и подачи новой заявки.</w:t>
      </w:r>
    </w:p>
    <w:p w14:paraId="4FBBF948" w14:textId="28E4A6F4" w:rsidR="001D2251" w:rsidRPr="00522873" w:rsidRDefault="00FA0062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Представленные заявки рассматриваются </w:t>
      </w:r>
      <w:r w:rsidR="00732C60" w:rsidRPr="00522873">
        <w:rPr>
          <w:rFonts w:ascii="PT Astra Serif" w:hAnsi="PT Astra Serif"/>
          <w:sz w:val="28"/>
          <w:szCs w:val="28"/>
        </w:rPr>
        <w:t>Учреждением</w:t>
      </w:r>
      <w:r w:rsidRPr="00522873">
        <w:rPr>
          <w:rFonts w:ascii="PT Astra Serif" w:hAnsi="PT Astra Serif"/>
          <w:sz w:val="28"/>
          <w:szCs w:val="28"/>
        </w:rPr>
        <w:t xml:space="preserve"> не более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5 рабочих дней со дня окончания срока приема заявок в порядке их поступления.</w:t>
      </w:r>
    </w:p>
    <w:p w14:paraId="79572F9F" w14:textId="380AA1AD" w:rsidR="001D2251" w:rsidRPr="00522873" w:rsidRDefault="00732C60" w:rsidP="00D6451E">
      <w:pPr>
        <w:pStyle w:val="a5"/>
        <w:ind w:left="0" w:firstLine="72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20CAD941" w14:textId="52CBCB03" w:rsidR="001D2251" w:rsidRPr="00522873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9.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На</w:t>
      </w:r>
      <w:r w:rsidR="00FA0062" w:rsidRPr="00522873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стадии</w:t>
      </w:r>
      <w:r w:rsidR="00FA0062"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рассмотрения</w:t>
      </w:r>
      <w:r w:rsidR="00FA0062"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заявки</w:t>
      </w:r>
      <w:r w:rsidR="00FA0062" w:rsidRPr="00522873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отклоняются</w:t>
      </w:r>
      <w:r w:rsidR="00FA0062"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по</w:t>
      </w:r>
      <w:r w:rsidR="00FA0062"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следующим</w:t>
      </w:r>
      <w:r w:rsidR="00FA0062" w:rsidRPr="00522873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:</w:t>
      </w:r>
    </w:p>
    <w:p w14:paraId="05F4295F" w14:textId="4FD86380" w:rsidR="00B51CEF" w:rsidRPr="00522873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9.1. несоответствие участника отбора критериям и (или) требованиям, установленным п.9-10 Порядка №1 и Порядка№2;</w:t>
      </w:r>
    </w:p>
    <w:p w14:paraId="02E3C52F" w14:textId="66E59EC7" w:rsidR="00B51CEF" w:rsidRPr="00522873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 xml:space="preserve">9.2. несоответствие представленных участником отбора заявок требованиям </w:t>
      </w:r>
      <w:r w:rsidR="0022244F" w:rsidRPr="00522873">
        <w:rPr>
          <w:rFonts w:ascii="PT Astra Serif" w:hAnsi="PT Astra Serif"/>
          <w:spacing w:val="-2"/>
          <w:sz w:val="28"/>
          <w:szCs w:val="28"/>
        </w:rPr>
        <w:br/>
      </w:r>
      <w:r w:rsidRPr="00522873">
        <w:rPr>
          <w:rFonts w:ascii="PT Astra Serif" w:hAnsi="PT Astra Serif"/>
          <w:spacing w:val="-2"/>
          <w:sz w:val="28"/>
          <w:szCs w:val="28"/>
        </w:rPr>
        <w:t>к заявкам, установленным в п.11 Порядка №1, Порядка №2;</w:t>
      </w:r>
    </w:p>
    <w:p w14:paraId="77103ADE" w14:textId="0D2D1B15" w:rsidR="00B51CEF" w:rsidRPr="00522873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9.3.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AEEC40C" w14:textId="30083B9C" w:rsidR="00B51CEF" w:rsidRPr="00522873" w:rsidRDefault="00B51CEF" w:rsidP="00D6451E">
      <w:pPr>
        <w:pStyle w:val="a3"/>
        <w:spacing w:line="299" w:lineRule="exact"/>
        <w:ind w:left="0" w:firstLine="0"/>
        <w:rPr>
          <w:rFonts w:ascii="PT Astra Serif" w:hAnsi="PT Astra Serif"/>
          <w:spacing w:val="-2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9.4. подача участником отбора заявки после даты и (или) времени, определенных для подачи заявок.</w:t>
      </w:r>
    </w:p>
    <w:p w14:paraId="2C9957CC" w14:textId="2C025E56" w:rsidR="001D2251" w:rsidRPr="00522873" w:rsidRDefault="007F0AF3" w:rsidP="00D6451E">
      <w:pPr>
        <w:pStyle w:val="a3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10. </w:t>
      </w:r>
      <w:r w:rsidR="00E2548B" w:rsidRPr="00522873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FF1029" w:rsidRPr="00522873">
        <w:rPr>
          <w:rFonts w:ascii="PT Astra Serif" w:hAnsi="PT Astra Serif"/>
          <w:b/>
          <w:bCs/>
          <w:sz w:val="28"/>
          <w:szCs w:val="28"/>
        </w:rPr>
        <w:t>Учреждения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5B92BA42" w14:textId="77777777" w:rsidR="004E524B" w:rsidRPr="00522873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заявок; </w:t>
      </w:r>
    </w:p>
    <w:p w14:paraId="11C9EA1B" w14:textId="13707059" w:rsidR="001D2251" w:rsidRPr="00522873" w:rsidRDefault="00FA0062" w:rsidP="00D6451E">
      <w:pPr>
        <w:pStyle w:val="a3"/>
        <w:ind w:left="0" w:right="140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информацию</w:t>
      </w:r>
      <w:r w:rsidRPr="00522873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об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участниках</w:t>
      </w:r>
      <w:r w:rsidRPr="0052287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отбора,</w:t>
      </w:r>
      <w:r w:rsidRPr="00522873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заявки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которых</w:t>
      </w:r>
      <w:r w:rsidRPr="00522873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522873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1674A1D0" w:rsidR="001D2251" w:rsidRPr="00522873" w:rsidRDefault="00FA0062" w:rsidP="00D6451E">
      <w:pPr>
        <w:pStyle w:val="a3"/>
        <w:ind w:left="0" w:right="11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информацию</w:t>
      </w:r>
      <w:r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об</w:t>
      </w:r>
      <w:r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участниках</w:t>
      </w:r>
      <w:r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522873">
        <w:rPr>
          <w:rFonts w:ascii="PT Astra Serif" w:hAnsi="PT Astra Serif"/>
          <w:spacing w:val="80"/>
          <w:sz w:val="28"/>
          <w:szCs w:val="28"/>
        </w:rPr>
        <w:t>о</w:t>
      </w:r>
      <w:r w:rsidR="00C939EA" w:rsidRPr="00522873">
        <w:rPr>
          <w:rFonts w:ascii="PT Astra Serif" w:hAnsi="PT Astra Serif"/>
          <w:sz w:val="28"/>
          <w:szCs w:val="28"/>
        </w:rPr>
        <w:t>тбора,</w:t>
      </w:r>
      <w:r w:rsidR="00C939EA"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="00C939EA" w:rsidRPr="00522873">
        <w:rPr>
          <w:rFonts w:ascii="PT Astra Serif" w:hAnsi="PT Astra Serif"/>
          <w:sz w:val="28"/>
          <w:szCs w:val="28"/>
        </w:rPr>
        <w:t>заявки</w:t>
      </w:r>
      <w:r w:rsidRPr="00522873">
        <w:rPr>
          <w:rFonts w:ascii="PT Astra Serif" w:hAnsi="PT Astra Serif"/>
          <w:sz w:val="28"/>
          <w:szCs w:val="28"/>
        </w:rPr>
        <w:t xml:space="preserve"> которых отклонены,</w:t>
      </w:r>
      <w:r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с</w:t>
      </w:r>
      <w:r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указанием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причин</w:t>
      </w:r>
      <w:r w:rsidRPr="00522873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их</w:t>
      </w:r>
      <w:r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отклонения,</w:t>
      </w:r>
      <w:r w:rsidRPr="00522873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в</w:t>
      </w:r>
      <w:r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том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числе</w:t>
      </w:r>
      <w:r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положений</w:t>
      </w:r>
      <w:r w:rsidRPr="00522873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объявления,</w:t>
      </w:r>
      <w:r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которым</w:t>
      </w:r>
      <w:r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77777777" w:rsidR="001D2251" w:rsidRPr="00522873" w:rsidRDefault="00FA0062" w:rsidP="00D6451E">
      <w:pPr>
        <w:pStyle w:val="a3"/>
        <w:ind w:left="0" w:right="108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наименования получателей субсидий, с которыми заключаются Соглашения, и размер предоставляемой им субсидии.</w:t>
      </w:r>
    </w:p>
    <w:p w14:paraId="3CDE38FE" w14:textId="1E3F7756" w:rsidR="001D2251" w:rsidRPr="00522873" w:rsidRDefault="009A28EB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В течение десяти рабочих дней со дня определения победителей отбора </w:t>
      </w:r>
      <w:r w:rsidR="00E2548B"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рассматривает указанные в пункте </w:t>
      </w:r>
      <w:r w:rsidRPr="00522873">
        <w:rPr>
          <w:rFonts w:ascii="PT Astra Serif" w:hAnsi="PT Astra Serif"/>
          <w:sz w:val="28"/>
          <w:szCs w:val="28"/>
        </w:rPr>
        <w:t>12 Порядка №1, Порядка №2</w:t>
      </w:r>
      <w:r w:rsidR="00DB25A0" w:rsidRPr="00522873">
        <w:rPr>
          <w:rFonts w:ascii="PT Astra Serif" w:hAnsi="PT Astra Serif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документы, представленные заявителями, признанными победителями отбора</w:t>
      </w:r>
      <w:r w:rsidRPr="00522873">
        <w:rPr>
          <w:rFonts w:ascii="PT Astra Serif" w:hAnsi="PT Astra Serif"/>
          <w:sz w:val="28"/>
          <w:szCs w:val="28"/>
        </w:rPr>
        <w:t>,</w:t>
      </w:r>
      <w:r w:rsidR="00FA0062" w:rsidRPr="00522873">
        <w:rPr>
          <w:rFonts w:ascii="PT Astra Serif" w:hAnsi="PT Astra Serif"/>
          <w:sz w:val="28"/>
          <w:szCs w:val="28"/>
        </w:rPr>
        <w:t xml:space="preserve"> и принимает решение о предоставлении (об отказе в предоставлении) субсидии</w:t>
      </w:r>
      <w:r w:rsidR="00DB25A0" w:rsidRPr="00522873">
        <w:rPr>
          <w:rFonts w:ascii="PT Astra Serif" w:hAnsi="PT Astra Serif"/>
          <w:sz w:val="28"/>
          <w:szCs w:val="28"/>
        </w:rPr>
        <w:t>.</w:t>
      </w:r>
    </w:p>
    <w:p w14:paraId="343D2A83" w14:textId="1458A3B6" w:rsidR="001D2251" w:rsidRPr="00522873" w:rsidRDefault="00DB25A0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lastRenderedPageBreak/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не позднее двух рабочих дней со дня принятия решения размещает на официальном сайте </w:t>
      </w:r>
      <w:r w:rsidRPr="00522873">
        <w:rPr>
          <w:rFonts w:ascii="PT Astra Serif" w:hAnsi="PT Astra Serif"/>
          <w:sz w:val="28"/>
          <w:szCs w:val="28"/>
        </w:rPr>
        <w:t>Учреждения</w:t>
      </w:r>
      <w:r w:rsidR="00FA0062" w:rsidRPr="00522873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3326DE63" w:rsidR="001D2251" w:rsidRPr="00522873" w:rsidRDefault="007F0AF3" w:rsidP="00D6451E">
      <w:pPr>
        <w:pStyle w:val="a3"/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11.</w:t>
      </w:r>
      <w:r w:rsidR="00176661" w:rsidRPr="0052287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="00FA0062" w:rsidRPr="00522873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50B1CF65" w:rsidR="001D2251" w:rsidRPr="00522873" w:rsidRDefault="00176661" w:rsidP="00D6451E">
      <w:pPr>
        <w:tabs>
          <w:tab w:val="left" w:pos="1257"/>
        </w:tabs>
        <w:ind w:right="106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11.1. </w:t>
      </w:r>
      <w:r w:rsidR="00FA0062" w:rsidRPr="00522873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пунктами </w:t>
      </w:r>
      <w:r w:rsidR="00A10E19" w:rsidRPr="00522873">
        <w:rPr>
          <w:rFonts w:ascii="PT Astra Serif" w:hAnsi="PT Astra Serif"/>
          <w:sz w:val="28"/>
          <w:szCs w:val="28"/>
        </w:rPr>
        <w:t>12,</w:t>
      </w:r>
      <w:r w:rsidR="00276AF0" w:rsidRPr="00522873">
        <w:rPr>
          <w:rFonts w:ascii="PT Astra Serif" w:hAnsi="PT Astra Serif"/>
          <w:sz w:val="28"/>
          <w:szCs w:val="28"/>
        </w:rPr>
        <w:t xml:space="preserve"> </w:t>
      </w:r>
      <w:r w:rsidR="00A10E19" w:rsidRPr="00522873">
        <w:rPr>
          <w:rFonts w:ascii="PT Astra Serif" w:hAnsi="PT Astra Serif"/>
          <w:sz w:val="28"/>
          <w:szCs w:val="28"/>
        </w:rPr>
        <w:t>15,</w:t>
      </w:r>
      <w:r w:rsidR="00276AF0" w:rsidRPr="00522873">
        <w:rPr>
          <w:rFonts w:ascii="PT Astra Serif" w:hAnsi="PT Astra Serif"/>
          <w:sz w:val="28"/>
          <w:szCs w:val="28"/>
        </w:rPr>
        <w:t xml:space="preserve"> </w:t>
      </w:r>
      <w:r w:rsidR="00A10E19" w:rsidRPr="00522873">
        <w:rPr>
          <w:rFonts w:ascii="PT Astra Serif" w:hAnsi="PT Astra Serif"/>
          <w:sz w:val="28"/>
          <w:szCs w:val="28"/>
        </w:rPr>
        <w:t>25 Порядка №1, Порядка №2</w:t>
      </w:r>
      <w:r w:rsidR="00FA0062" w:rsidRPr="00522873">
        <w:rPr>
          <w:rFonts w:ascii="PT Astra Serif" w:hAnsi="PT Astra Serif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02067E4D" w14:textId="67671D6D" w:rsidR="001D2251" w:rsidRPr="00522873" w:rsidRDefault="007F0AF3" w:rsidP="00D6451E">
      <w:pPr>
        <w:tabs>
          <w:tab w:val="left" w:pos="1269"/>
        </w:tabs>
        <w:spacing w:before="1"/>
        <w:ind w:right="113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11.2. </w:t>
      </w:r>
      <w:r w:rsidR="00A83F4D" w:rsidRPr="00522873">
        <w:rPr>
          <w:rFonts w:ascii="PT Astra Serif" w:hAnsi="PT Astra Serif"/>
          <w:sz w:val="28"/>
          <w:szCs w:val="28"/>
        </w:rPr>
        <w:t xml:space="preserve">установление факта </w:t>
      </w:r>
      <w:proofErr w:type="gramStart"/>
      <w:r w:rsidR="00A83F4D" w:rsidRPr="00522873">
        <w:rPr>
          <w:rFonts w:ascii="PT Astra Serif" w:hAnsi="PT Astra Serif"/>
          <w:sz w:val="28"/>
          <w:szCs w:val="28"/>
        </w:rPr>
        <w:t>недостоверности</w:t>
      </w:r>
      <w:proofErr w:type="gramEnd"/>
      <w:r w:rsidR="00B53F54" w:rsidRPr="00522873">
        <w:rPr>
          <w:rFonts w:ascii="PT Astra Serif" w:hAnsi="PT Astra Serif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39518E0" w:rsidR="001D2251" w:rsidRPr="00522873" w:rsidRDefault="00B90AFB" w:rsidP="00D6451E">
      <w:pPr>
        <w:tabs>
          <w:tab w:val="left" w:pos="1091"/>
        </w:tabs>
        <w:spacing w:line="298" w:lineRule="exac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11.3.</w:t>
      </w:r>
      <w:r w:rsidR="00176661" w:rsidRPr="00522873">
        <w:rPr>
          <w:rFonts w:ascii="PT Astra Serif" w:hAnsi="PT Astra Serif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исчерпание</w:t>
      </w:r>
      <w:r w:rsidR="00FA0062"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лимитов</w:t>
      </w:r>
      <w:r w:rsidR="00FA0062"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бюджетных</w:t>
      </w:r>
      <w:r w:rsidR="00FA0062"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52E59FF" w:rsidR="008809D0" w:rsidRPr="00522873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 отказа в предоставлении субсидии, вправе вновь обратиться за предоставлением субсидии.</w:t>
      </w:r>
      <w:r w:rsidR="00DB25A0" w:rsidRPr="00522873">
        <w:rPr>
          <w:rFonts w:ascii="PT Astra Serif" w:hAnsi="PT Astra Serif"/>
          <w:sz w:val="28"/>
          <w:szCs w:val="28"/>
        </w:rPr>
        <w:t xml:space="preserve">  </w:t>
      </w:r>
    </w:p>
    <w:p w14:paraId="25BD0148" w14:textId="676257E3" w:rsidR="001D2251" w:rsidRPr="00522873" w:rsidRDefault="00176661" w:rsidP="00D6451E">
      <w:pPr>
        <w:tabs>
          <w:tab w:val="left" w:pos="1518"/>
        </w:tabs>
        <w:spacing w:before="1"/>
        <w:ind w:right="11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12.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В</w:t>
      </w:r>
      <w:r w:rsidR="00FA0062" w:rsidRPr="00522873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случае</w:t>
      </w:r>
      <w:r w:rsidR="00FA0062" w:rsidRPr="00522873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принятия</w:t>
      </w:r>
      <w:r w:rsidR="00FA0062" w:rsidRPr="00522873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решения</w:t>
      </w:r>
      <w:r w:rsidR="00FA0062" w:rsidRPr="00522873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о</w:t>
      </w:r>
      <w:r w:rsidR="00FA0062" w:rsidRPr="00522873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="00FA0062" w:rsidRPr="00522873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522873">
        <w:rPr>
          <w:rFonts w:ascii="PT Astra Serif" w:hAnsi="PT Astra Serif"/>
          <w:b/>
          <w:bCs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</w:t>
      </w:r>
      <w:r w:rsidR="00696022" w:rsidRPr="00522873">
        <w:rPr>
          <w:rFonts w:ascii="PT Astra Serif" w:hAnsi="PT Astra Serif"/>
          <w:sz w:val="28"/>
          <w:szCs w:val="28"/>
        </w:rPr>
        <w:t xml:space="preserve">. </w:t>
      </w:r>
      <w:r w:rsidR="00FA0062" w:rsidRPr="00522873">
        <w:rPr>
          <w:rFonts w:ascii="PT Astra Serif" w:hAnsi="PT Astra Serif"/>
          <w:sz w:val="28"/>
          <w:szCs w:val="28"/>
        </w:rPr>
        <w:t>Соглашение предусматривает:</w:t>
      </w:r>
    </w:p>
    <w:p w14:paraId="5EE6FD3F" w14:textId="49F6BA51" w:rsidR="001D2251" w:rsidRPr="00522873" w:rsidRDefault="00176661" w:rsidP="00D6451E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12.1. </w:t>
      </w:r>
      <w:r w:rsidR="00FA0062" w:rsidRPr="00522873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522873">
        <w:rPr>
          <w:rFonts w:ascii="PT Astra Serif" w:hAnsi="PT Astra Serif"/>
          <w:sz w:val="28"/>
          <w:szCs w:val="28"/>
        </w:rPr>
        <w:t>С</w:t>
      </w:r>
      <w:r w:rsidR="00FA0062" w:rsidRPr="00522873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522873">
        <w:rPr>
          <w:rFonts w:ascii="PT Astra Serif" w:hAnsi="PT Astra Serif"/>
          <w:sz w:val="28"/>
          <w:szCs w:val="28"/>
        </w:rPr>
        <w:t>С</w:t>
      </w:r>
      <w:r w:rsidR="00FA0062" w:rsidRPr="00522873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522873">
        <w:rPr>
          <w:rFonts w:ascii="PT Astra Serif" w:hAnsi="PT Astra Serif"/>
          <w:sz w:val="28"/>
          <w:szCs w:val="28"/>
        </w:rPr>
        <w:t>Учреждению</w:t>
      </w:r>
      <w:r w:rsidR="00FA0062" w:rsidRPr="00522873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120924B8" w:rsidR="001D2251" w:rsidRPr="00522873" w:rsidRDefault="00176661" w:rsidP="00D6451E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12.2 </w:t>
      </w:r>
      <w:r w:rsidR="00FA0062" w:rsidRPr="00522873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522873">
        <w:rPr>
          <w:rFonts w:ascii="PT Astra Serif" w:hAnsi="PT Astra Serif"/>
          <w:sz w:val="28"/>
          <w:szCs w:val="28"/>
        </w:rPr>
        <w:t>, Учреждением</w:t>
      </w:r>
      <w:r w:rsidR="00FA0062" w:rsidRPr="00522873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и органами государственного</w:t>
      </w:r>
      <w:r w:rsidR="00FA0062" w:rsidRPr="00522873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финансового</w:t>
      </w:r>
      <w:r w:rsidR="00FA0062" w:rsidRPr="00522873">
        <w:rPr>
          <w:rFonts w:ascii="PT Astra Serif" w:hAnsi="PT Astra Serif"/>
          <w:spacing w:val="43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контроля</w:t>
      </w:r>
      <w:r w:rsidR="00FA0062" w:rsidRPr="00522873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проверок</w:t>
      </w:r>
      <w:r w:rsidR="00FA0062" w:rsidRPr="00522873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соблюдения</w:t>
      </w:r>
      <w:r w:rsidR="00FA0062" w:rsidRPr="00522873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522873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FA0062" w:rsidRPr="00522873">
        <w:rPr>
          <w:rFonts w:ascii="PT Astra Serif" w:hAnsi="PT Astra Serif"/>
          <w:sz w:val="28"/>
          <w:szCs w:val="28"/>
        </w:rPr>
        <w:t xml:space="preserve">их предоставления, </w:t>
      </w:r>
      <w:proofErr w:type="gramStart"/>
      <w:r w:rsidR="00FA0062" w:rsidRPr="00522873">
        <w:rPr>
          <w:rFonts w:ascii="PT Astra Serif" w:hAnsi="PT Astra Serif"/>
          <w:sz w:val="28"/>
          <w:szCs w:val="28"/>
        </w:rPr>
        <w:t xml:space="preserve">определенных </w:t>
      </w:r>
      <w:r w:rsidR="00A10E19" w:rsidRPr="00522873">
        <w:rPr>
          <w:rFonts w:ascii="PT Astra Serif" w:hAnsi="PT Astra Serif"/>
          <w:sz w:val="28"/>
          <w:szCs w:val="28"/>
        </w:rPr>
        <w:t>Порядком</w:t>
      </w:r>
      <w:proofErr w:type="gramEnd"/>
      <w:r w:rsidR="00A10E19" w:rsidRPr="00522873">
        <w:rPr>
          <w:rFonts w:ascii="PT Astra Serif" w:hAnsi="PT Astra Serif"/>
          <w:sz w:val="28"/>
          <w:szCs w:val="28"/>
        </w:rPr>
        <w:t xml:space="preserve"> №1, Порядком №2;</w:t>
      </w:r>
    </w:p>
    <w:p w14:paraId="4848A76E" w14:textId="195681A1" w:rsidR="001D2251" w:rsidRPr="00522873" w:rsidRDefault="00176661" w:rsidP="00D6451E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12.3 </w:t>
      </w:r>
      <w:r w:rsidR="00FA0062" w:rsidRPr="00522873">
        <w:rPr>
          <w:rFonts w:ascii="PT Astra Serif" w:hAnsi="PT Astra Serif"/>
          <w:sz w:val="28"/>
          <w:szCs w:val="28"/>
        </w:rPr>
        <w:t>достижение</w:t>
      </w:r>
      <w:r w:rsidR="00FA0062"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результата</w:t>
      </w:r>
      <w:r w:rsidR="00FA0062"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предоставления</w:t>
      </w:r>
      <w:r w:rsidR="00FA0062"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03D253F4" w:rsidR="001D2251" w:rsidRPr="00522873" w:rsidRDefault="00FA0062" w:rsidP="00D6451E">
      <w:pPr>
        <w:pStyle w:val="a3"/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Получатель</w:t>
      </w:r>
      <w:r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субсидии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подписывает</w:t>
      </w:r>
      <w:r w:rsidRPr="00522873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Соглашение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не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позднее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2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рабочих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дней</w:t>
      </w:r>
      <w:r w:rsidRPr="00522873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22244F" w:rsidRPr="00522873">
        <w:rPr>
          <w:rFonts w:ascii="PT Astra Serif" w:hAnsi="PT Astra Serif"/>
          <w:spacing w:val="-13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522873">
        <w:rPr>
          <w:rFonts w:ascii="PT Astra Serif" w:hAnsi="PT Astra Serif"/>
          <w:sz w:val="28"/>
          <w:szCs w:val="28"/>
        </w:rPr>
        <w:t>Учреждением</w:t>
      </w:r>
      <w:r w:rsidRPr="00522873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36EB7874" w:rsidR="001D2251" w:rsidRPr="00522873" w:rsidRDefault="00FA0062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522873">
        <w:rPr>
          <w:rFonts w:ascii="PT Astra Serif" w:hAnsi="PT Astra Serif"/>
          <w:sz w:val="28"/>
          <w:szCs w:val="28"/>
        </w:rPr>
        <w:t>Учреждением</w:t>
      </w:r>
      <w:r w:rsidRPr="00522873">
        <w:rPr>
          <w:rFonts w:ascii="PT Astra Serif" w:hAnsi="PT Astra Serif"/>
          <w:sz w:val="28"/>
          <w:szCs w:val="28"/>
        </w:rPr>
        <w:t xml:space="preserve"> Соглашение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0D35AAF4" w:rsidR="001D2251" w:rsidRPr="00522873" w:rsidRDefault="00341983" w:rsidP="00D6451E">
      <w:pPr>
        <w:pStyle w:val="a3"/>
        <w:spacing w:before="1"/>
        <w:ind w:left="0" w:right="107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522873">
        <w:rPr>
          <w:rFonts w:ascii="PT Astra Serif" w:hAnsi="PT Astra Serif"/>
          <w:sz w:val="28"/>
          <w:szCs w:val="28"/>
        </w:rPr>
        <w:t xml:space="preserve"> указанных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A10E19" w:rsidRPr="00522873">
        <w:rPr>
          <w:rFonts w:ascii="PT Astra Serif" w:hAnsi="PT Astra Serif"/>
          <w:sz w:val="28"/>
          <w:szCs w:val="28"/>
        </w:rPr>
        <w:t>в п.</w:t>
      </w:r>
      <w:r w:rsidR="007E645D" w:rsidRPr="00522873">
        <w:rPr>
          <w:rFonts w:ascii="PT Astra Serif" w:hAnsi="PT Astra Serif"/>
          <w:sz w:val="28"/>
          <w:szCs w:val="28"/>
        </w:rPr>
        <w:t>30</w:t>
      </w:r>
      <w:r w:rsidR="00A10E19" w:rsidRPr="00522873">
        <w:rPr>
          <w:rFonts w:ascii="PT Astra Serif" w:hAnsi="PT Astra Serif"/>
          <w:sz w:val="28"/>
          <w:szCs w:val="28"/>
        </w:rPr>
        <w:t xml:space="preserve"> Порядка№1, Порядка №2</w:t>
      </w:r>
      <w:r w:rsidRPr="00522873">
        <w:rPr>
          <w:rFonts w:ascii="PT Astra Serif" w:hAnsi="PT Astra Serif"/>
          <w:sz w:val="28"/>
          <w:szCs w:val="28"/>
        </w:rPr>
        <w:t xml:space="preserve"> (но не реже одного раза в квартал), по форм</w:t>
      </w:r>
      <w:r w:rsidR="007E1BC8" w:rsidRPr="00522873">
        <w:rPr>
          <w:rFonts w:ascii="PT Astra Serif" w:hAnsi="PT Astra Serif"/>
          <w:sz w:val="28"/>
          <w:szCs w:val="28"/>
        </w:rPr>
        <w:t>е</w:t>
      </w:r>
      <w:r w:rsidR="00FA0062" w:rsidRPr="00522873">
        <w:rPr>
          <w:rFonts w:ascii="PT Astra Serif" w:hAnsi="PT Astra Serif"/>
          <w:sz w:val="28"/>
          <w:szCs w:val="28"/>
        </w:rPr>
        <w:t>, определенн</w:t>
      </w:r>
      <w:r w:rsidR="007E1BC8" w:rsidRPr="00522873">
        <w:rPr>
          <w:rFonts w:ascii="PT Astra Serif" w:hAnsi="PT Astra Serif"/>
          <w:sz w:val="28"/>
          <w:szCs w:val="28"/>
        </w:rPr>
        <w:t>ой</w:t>
      </w:r>
      <w:r w:rsidR="00FA0062" w:rsidRPr="00522873">
        <w:rPr>
          <w:rFonts w:ascii="PT Astra Serif" w:hAnsi="PT Astra Serif"/>
          <w:sz w:val="28"/>
          <w:szCs w:val="28"/>
        </w:rPr>
        <w:t xml:space="preserve"> типовой формой соглашения</w:t>
      </w:r>
      <w:r w:rsidR="0067175E" w:rsidRPr="00522873">
        <w:rPr>
          <w:rFonts w:ascii="PT Astra Serif" w:hAnsi="PT Astra Serif"/>
          <w:sz w:val="28"/>
          <w:szCs w:val="28"/>
        </w:rPr>
        <w:t xml:space="preserve">, установленной </w:t>
      </w:r>
      <w:r w:rsidR="007E645D" w:rsidRPr="00522873">
        <w:rPr>
          <w:rFonts w:ascii="PT Astra Serif" w:hAnsi="PT Astra Serif"/>
          <w:sz w:val="28"/>
          <w:szCs w:val="28"/>
        </w:rPr>
        <w:t>м</w:t>
      </w:r>
      <w:r w:rsidR="0067175E" w:rsidRPr="00522873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08AF2055" w:rsidR="001D2251" w:rsidRPr="00522873" w:rsidRDefault="0067175E" w:rsidP="00D6451E">
      <w:pPr>
        <w:pStyle w:val="a3"/>
        <w:ind w:left="0" w:right="11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36C7AA09" w:rsidR="001D2251" w:rsidRPr="00522873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522873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522873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25-го числа месяца, следующего за отчетным, отчета, предусмотренного </w:t>
      </w:r>
      <w:r w:rsidR="00A10E19" w:rsidRPr="00522873">
        <w:rPr>
          <w:rFonts w:ascii="PT Astra Serif" w:hAnsi="PT Astra Serif"/>
          <w:sz w:val="28"/>
          <w:szCs w:val="28"/>
        </w:rPr>
        <w:t>п.12 Порядка №1, Порядка№2</w:t>
      </w:r>
      <w:r w:rsidR="00886FE7" w:rsidRPr="00522873">
        <w:rPr>
          <w:rFonts w:ascii="PT Astra Serif" w:hAnsi="PT Astra Serif"/>
          <w:sz w:val="28"/>
          <w:szCs w:val="28"/>
        </w:rPr>
        <w:t>, за предыдущий месяц.</w:t>
      </w:r>
    </w:p>
    <w:p w14:paraId="1002406A" w14:textId="67BF96DE" w:rsidR="008809D0" w:rsidRPr="00522873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13.1.</w:t>
      </w:r>
      <w:r w:rsidR="003D18B6" w:rsidRPr="00522873">
        <w:rPr>
          <w:rFonts w:ascii="PT Astra Serif" w:hAnsi="PT Astra Serif"/>
          <w:sz w:val="28"/>
          <w:szCs w:val="28"/>
        </w:rPr>
        <w:t xml:space="preserve"> </w:t>
      </w:r>
      <w:r w:rsidR="008809D0" w:rsidRPr="00522873">
        <w:rPr>
          <w:rFonts w:ascii="PT Astra Serif" w:hAnsi="PT Astra Serif"/>
          <w:sz w:val="28"/>
          <w:szCs w:val="28"/>
        </w:rPr>
        <w:t>Субсидии за последний месяц года предоставляются не позднее 30 декабря текущего года и рассчитываются на основании данных за ноябрь текущего года.</w:t>
      </w:r>
    </w:p>
    <w:p w14:paraId="416DCFFD" w14:textId="1F93DFFF" w:rsidR="008809D0" w:rsidRPr="00522873" w:rsidRDefault="00A12132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lastRenderedPageBreak/>
        <w:t>13.2.</w:t>
      </w:r>
      <w:r w:rsidR="008809D0" w:rsidRPr="00522873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8809D0" w:rsidRPr="00522873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8809D0" w:rsidRPr="00522873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60CC7A16" w14:textId="0704F3A3" w:rsidR="008809D0" w:rsidRPr="00522873" w:rsidRDefault="009A63C9" w:rsidP="00D6451E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13.3. </w:t>
      </w:r>
      <w:r w:rsidR="008809D0" w:rsidRPr="00522873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8809D0" w:rsidRPr="00522873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2B89C9D3" w14:textId="3C5AC6CF" w:rsidR="00CF070D" w:rsidRPr="00522873" w:rsidRDefault="009A63C9" w:rsidP="00D6451E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14</w:t>
      </w:r>
      <w:r w:rsidR="00CF070D" w:rsidRPr="00522873">
        <w:rPr>
          <w:rFonts w:ascii="PT Astra Serif" w:hAnsi="PT Astra Serif"/>
          <w:sz w:val="28"/>
          <w:szCs w:val="28"/>
        </w:rPr>
        <w:t xml:space="preserve">. Размер субсидии на возмещение недополученных доходов, возникающих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CF070D" w:rsidRPr="00522873">
        <w:rPr>
          <w:rFonts w:ascii="PT Astra Serif" w:hAnsi="PT Astra Serif"/>
          <w:sz w:val="28"/>
          <w:szCs w:val="28"/>
        </w:rPr>
        <w:t xml:space="preserve">в результате предоставления права бесплатного проезда с использованием единого месячного льготного проездного билета детям-сиротам в связи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CF070D" w:rsidRPr="00522873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 w:rsidR="00A10E19" w:rsidRPr="00522873">
        <w:rPr>
          <w:rFonts w:ascii="PT Astra Serif" w:hAnsi="PT Astra Serif"/>
          <w:sz w:val="28"/>
          <w:szCs w:val="28"/>
        </w:rPr>
        <w:t xml:space="preserve"> согласно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A10E19" w:rsidRPr="00522873">
        <w:rPr>
          <w:rFonts w:ascii="PT Astra Serif" w:hAnsi="PT Astra Serif"/>
          <w:sz w:val="28"/>
          <w:szCs w:val="28"/>
        </w:rPr>
        <w:t xml:space="preserve">п.28 Порядка №1 </w:t>
      </w:r>
      <w:r w:rsidR="00CF070D" w:rsidRPr="00522873">
        <w:rPr>
          <w:rFonts w:ascii="PT Astra Serif" w:hAnsi="PT Astra Serif"/>
          <w:b/>
          <w:bCs/>
          <w:sz w:val="28"/>
          <w:szCs w:val="28"/>
        </w:rPr>
        <w:t xml:space="preserve">определяется по следующей формуле: </w:t>
      </w:r>
    </w:p>
    <w:p w14:paraId="30904F85" w14:textId="77777777" w:rsidR="00A10E19" w:rsidRPr="00522873" w:rsidRDefault="00A10E19" w:rsidP="00D6451E">
      <w:pPr>
        <w:pStyle w:val="a5"/>
        <w:ind w:left="0" w:firstLine="0"/>
        <w:rPr>
          <w:rFonts w:ascii="PT Astra Serif" w:hAnsi="PT Astra Serif"/>
          <w:sz w:val="28"/>
          <w:szCs w:val="28"/>
        </w:rPr>
      </w:pPr>
    </w:p>
    <w:p w14:paraId="4D758E5D" w14:textId="2AF35F97" w:rsidR="00AE71BA" w:rsidRPr="00522873" w:rsidRDefault="00CF070D" w:rsidP="00D6451E">
      <w:pPr>
        <w:pStyle w:val="a5"/>
        <w:tabs>
          <w:tab w:val="center" w:pos="1170"/>
        </w:tabs>
        <w:ind w:left="0" w:right="220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                            </w:t>
      </w:r>
      <w:r w:rsidR="00AE71BA" w:rsidRPr="00522873">
        <w:rPr>
          <w:rFonts w:ascii="PT Astra Serif" w:hAnsi="PT Astra Serif"/>
          <w:noProof/>
          <w:position w:val="-10"/>
          <w:sz w:val="28"/>
          <w:szCs w:val="28"/>
        </w:rPr>
        <w:drawing>
          <wp:inline distT="0" distB="0" distL="0" distR="0" wp14:anchorId="2597D93C" wp14:editId="6DE7F3B2">
            <wp:extent cx="256222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83B4" w14:textId="39924123" w:rsidR="00AE71BA" w:rsidRPr="00522873" w:rsidRDefault="00AE71BA" w:rsidP="00D6451E">
      <w:pPr>
        <w:pStyle w:val="a5"/>
        <w:tabs>
          <w:tab w:val="left" w:pos="1170"/>
        </w:tabs>
        <w:ind w:left="0" w:right="2202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где:</w:t>
      </w:r>
    </w:p>
    <w:p w14:paraId="7F11BC21" w14:textId="77777777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666B2EE7" w14:textId="74D368D9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Сумм </w:t>
      </w:r>
      <w:proofErr w:type="spellStart"/>
      <w:r w:rsidRPr="00522873">
        <w:rPr>
          <w:rFonts w:ascii="PT Astra Serif" w:hAnsi="PT Astra Serif" w:cs="Times New Roman"/>
          <w:b/>
          <w:bCs/>
          <w:sz w:val="28"/>
          <w:szCs w:val="28"/>
        </w:rPr>
        <w:t>Т</w:t>
      </w:r>
      <w:r w:rsidRPr="00522873">
        <w:rPr>
          <w:rFonts w:ascii="PT Astra Serif" w:hAnsi="PT Astra Serif" w:cs="Times New Roman"/>
          <w:b/>
          <w:bCs/>
          <w:sz w:val="28"/>
          <w:szCs w:val="28"/>
          <w:vertAlign w:val="subscript"/>
        </w:rPr>
        <w:t>i</w:t>
      </w:r>
      <w:proofErr w:type="spellEnd"/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38F349EE" w14:textId="6A53ECE4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периоде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68680C85" w14:textId="56B8EDE7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Сумм Б - сумма возмещения из бюджета Тульской области, равная 680 руб.;</w:t>
      </w:r>
    </w:p>
    <w:p w14:paraId="7AB53B15" w14:textId="508B2581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522873">
        <w:rPr>
          <w:rFonts w:ascii="PT Astra Serif" w:hAnsi="PT Astra Serif" w:cs="Times New Roman"/>
          <w:b/>
          <w:bCs/>
          <w:sz w:val="28"/>
          <w:szCs w:val="28"/>
        </w:rPr>
        <w:t>Стр</w:t>
      </w:r>
      <w:proofErr w:type="spellEnd"/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i - вмененный доход Организации за отчетный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от перевозок детей-сирот, равный сумме:</w:t>
      </w:r>
    </w:p>
    <w:p w14:paraId="15A87CA2" w14:textId="375E64D7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детей-сирот за отчетный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с использованием единого месячного льготного проездного билета по установленным тарифам для перевозок в пригородном сообщении;</w:t>
      </w:r>
    </w:p>
    <w:p w14:paraId="7BC20AD2" w14:textId="0189BF8E" w:rsidR="00AE71BA" w:rsidRPr="00522873" w:rsidRDefault="00AE71BA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произведения общего количества поездок детей-сирот за отчетный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период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2244F" w:rsidRPr="00522873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7000779D" w14:textId="281C9C7F" w:rsidR="00AE71BA" w:rsidRPr="00522873" w:rsidRDefault="009A63C9" w:rsidP="00D6451E">
      <w:pPr>
        <w:pStyle w:val="ConsPlusNormal"/>
        <w:spacing w:before="200"/>
        <w:jc w:val="both"/>
        <w:rPr>
          <w:rFonts w:ascii="PT Astra Serif" w:hAnsi="PT Astra Serif" w:cs="Times New Roman"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15</w:t>
      </w:r>
      <w:r w:rsidR="00CF070D" w:rsidRPr="00522873">
        <w:rPr>
          <w:rFonts w:ascii="PT Astra Serif" w:hAnsi="PT Astra Serif" w:cs="Times New Roman"/>
          <w:sz w:val="28"/>
          <w:szCs w:val="28"/>
        </w:rPr>
        <w:t xml:space="preserve">. Размер субсидии на возмещение недополученных доходов, возникающих в результате предоставления права бесплатного проезда с использованием единого месячного льготного проездного билета отдельным категориям граждан, </w:t>
      </w:r>
      <w:r w:rsidR="00A10E19" w:rsidRPr="00522873">
        <w:rPr>
          <w:rFonts w:ascii="PT Astra Serif" w:hAnsi="PT Astra Serif" w:cs="Times New Roman"/>
          <w:sz w:val="28"/>
          <w:szCs w:val="28"/>
        </w:rPr>
        <w:t xml:space="preserve">согласно п.28 Порядка №2 </w:t>
      </w:r>
      <w:r w:rsidR="00CF070D" w:rsidRPr="00522873">
        <w:rPr>
          <w:rFonts w:ascii="PT Astra Serif" w:hAnsi="PT Astra Serif" w:cs="Times New Roman"/>
          <w:b/>
          <w:bCs/>
          <w:sz w:val="28"/>
          <w:szCs w:val="28"/>
        </w:rPr>
        <w:t>определяется по следующей формуле</w:t>
      </w:r>
      <w:r w:rsidR="00CF070D" w:rsidRPr="00522873">
        <w:rPr>
          <w:rFonts w:ascii="PT Astra Serif" w:hAnsi="PT Astra Serif" w:cs="Times New Roman"/>
          <w:sz w:val="28"/>
          <w:szCs w:val="28"/>
        </w:rPr>
        <w:t>:</w:t>
      </w:r>
    </w:p>
    <w:p w14:paraId="0007B2A1" w14:textId="26C39BCA" w:rsidR="00CF070D" w:rsidRPr="00522873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noProof/>
          <w:position w:val="-11"/>
          <w:sz w:val="28"/>
          <w:szCs w:val="28"/>
        </w:rPr>
        <w:drawing>
          <wp:inline distT="0" distB="0" distL="0" distR="0" wp14:anchorId="3EA11FF6" wp14:editId="542190FA">
            <wp:extent cx="305752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C52F" w14:textId="77777777" w:rsidR="00CF070D" w:rsidRPr="00522873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i - коэффициент Организации;</w:t>
      </w:r>
    </w:p>
    <w:p w14:paraId="075E8521" w14:textId="4B17D3F6" w:rsidR="00CF070D" w:rsidRPr="00522873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j - коэффициент группы льготных пассажиров, определенных на основании 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форм отчетности, утвержденных в соответствии с пунктом 11 Постановления администрации Тульской области от 15.02.2006 N 83 </w:t>
      </w:r>
      <w:r w:rsidR="00FA237C" w:rsidRPr="00522873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О введении единого месячного льготного проездного билета для отдельных категорий жителей Тульской области</w:t>
      </w:r>
      <w:r w:rsidR="00FA237C" w:rsidRPr="00522873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;</w:t>
      </w:r>
    </w:p>
    <w:p w14:paraId="5025E993" w14:textId="19A26E0D" w:rsidR="00CF070D" w:rsidRPr="00522873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522873">
        <w:rPr>
          <w:rFonts w:ascii="PT Astra Serif" w:hAnsi="PT Astra Serif" w:cs="Times New Roman"/>
          <w:b/>
          <w:bCs/>
          <w:sz w:val="28"/>
          <w:szCs w:val="28"/>
        </w:rPr>
        <w:t>СуммTi</w:t>
      </w:r>
      <w:proofErr w:type="spellEnd"/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- сумма субсидии Организации за отчетный период;</w:t>
      </w:r>
    </w:p>
    <w:p w14:paraId="597E9B25" w14:textId="6A5A7768" w:rsidR="00CF070D" w:rsidRPr="00522873" w:rsidRDefault="00CF070D" w:rsidP="00D6451E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22244F" w:rsidRPr="00522873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в отчетном периоде;</w:t>
      </w:r>
    </w:p>
    <w:p w14:paraId="6912C61C" w14:textId="77777777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522873">
        <w:rPr>
          <w:rFonts w:ascii="PT Astra Serif" w:hAnsi="PT Astra Serif" w:cs="Times New Roman"/>
          <w:b/>
          <w:bCs/>
          <w:sz w:val="28"/>
          <w:szCs w:val="28"/>
        </w:rPr>
        <w:t>СуммБ</w:t>
      </w:r>
      <w:proofErr w:type="spellEnd"/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- сумма возмещения из бюджета Тульской области, равная:</w:t>
      </w:r>
    </w:p>
    <w:p w14:paraId="1047210D" w14:textId="77777777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680 руб. - для группы инвалидов и участников Великой Отечественной войны;</w:t>
      </w:r>
    </w:p>
    <w:p w14:paraId="13CBB363" w14:textId="77777777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180 руб. - для остальных групп льготных категорий пассажиров;</w:t>
      </w:r>
    </w:p>
    <w:p w14:paraId="08AD9145" w14:textId="148B0494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С </w:t>
      </w:r>
      <w:proofErr w:type="spellStart"/>
      <w:r w:rsidRPr="00522873">
        <w:rPr>
          <w:rFonts w:ascii="PT Astra Serif" w:hAnsi="PT Astra Serif" w:cs="Times New Roman"/>
          <w:b/>
          <w:bCs/>
          <w:sz w:val="28"/>
          <w:szCs w:val="28"/>
        </w:rPr>
        <w:t>трi</w:t>
      </w:r>
      <w:proofErr w:type="spellEnd"/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 - вмененный доход Организации за отчетный период от перевозок льготных категорий пассажиров, равный сумме:</w:t>
      </w:r>
    </w:p>
    <w:p w14:paraId="05AAAF4E" w14:textId="4235878E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суммы стоимости всех поездок льготных категорий пассажиров </w:t>
      </w:r>
      <w:r w:rsidR="0022244F" w:rsidRPr="00522873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 xml:space="preserve">за отчетный период, совершенных по единым месячным льготным проездным билетам, по установленным тарифам для перевозок </w:t>
      </w:r>
      <w:r w:rsidR="0022244F" w:rsidRPr="00522873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522873">
        <w:rPr>
          <w:rFonts w:ascii="PT Astra Serif" w:hAnsi="PT Astra Serif" w:cs="Times New Roman"/>
          <w:b/>
          <w:bCs/>
          <w:sz w:val="28"/>
          <w:szCs w:val="28"/>
        </w:rPr>
        <w:t>в пригородном сообщении;</w:t>
      </w:r>
    </w:p>
    <w:p w14:paraId="0013EF66" w14:textId="2E3A65D4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произведения общего количества поездок льготных категорий пассажиров за отчетный период,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791E58B" w14:textId="7036AC88" w:rsidR="00CF070D" w:rsidRPr="00522873" w:rsidRDefault="00CF070D" w:rsidP="003D18B6">
      <w:pPr>
        <w:pStyle w:val="ConsPlusNormal"/>
        <w:spacing w:before="20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22873">
        <w:rPr>
          <w:rFonts w:ascii="PT Astra Serif" w:hAnsi="PT Astra Serif" w:cs="Times New Roman"/>
          <w:b/>
          <w:bCs/>
          <w:sz w:val="28"/>
          <w:szCs w:val="28"/>
        </w:rPr>
        <w:t>С общ - сумма вмененного дохода за отчетный период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в Тульской области.</w:t>
      </w:r>
    </w:p>
    <w:p w14:paraId="7116D883" w14:textId="77777777" w:rsidR="00AE71BA" w:rsidRPr="00522873" w:rsidRDefault="00AE71BA" w:rsidP="00AE71BA">
      <w:pPr>
        <w:pStyle w:val="ConsPlusNormal"/>
        <w:spacing w:before="200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0FB21F71" w14:textId="650402AE" w:rsidR="009A63C9" w:rsidRPr="00522873" w:rsidRDefault="009A63C9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Размер субсидий, подлежащих перечислению за предыдущий период текущего финансового года, определяется по формуле:</w:t>
      </w:r>
    </w:p>
    <w:p w14:paraId="65E7C23F" w14:textId="035A6096" w:rsidR="009A63C9" w:rsidRPr="00522873" w:rsidRDefault="009A63C9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sz w:val="28"/>
          <w:szCs w:val="28"/>
        </w:rPr>
      </w:pPr>
    </w:p>
    <w:p w14:paraId="3D38178F" w14:textId="4D10BFE2" w:rsidR="009A63C9" w:rsidRPr="00522873" w:rsidRDefault="009A63C9" w:rsidP="003D18B6">
      <w:pPr>
        <w:tabs>
          <w:tab w:val="left" w:pos="1518"/>
        </w:tabs>
        <w:spacing w:before="1"/>
        <w:ind w:right="113"/>
        <w:jc w:val="center"/>
        <w:rPr>
          <w:rFonts w:ascii="PT Astra Serif" w:hAnsi="PT Astra Serif"/>
          <w:b/>
          <w:bCs/>
          <w:sz w:val="28"/>
          <w:szCs w:val="28"/>
          <w:vertAlign w:val="subscript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Сумма Р</w:t>
      </w:r>
      <w:proofErr w:type="spellStart"/>
      <w:r w:rsidRPr="00522873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522873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=∑</w:t>
      </w:r>
      <w:r w:rsidR="00AE1EB2" w:rsidRPr="00522873">
        <w:rPr>
          <w:rFonts w:ascii="PT Astra Serif" w:hAnsi="PT Astra Serif"/>
          <w:b/>
          <w:bCs/>
          <w:sz w:val="28"/>
          <w:szCs w:val="28"/>
        </w:rPr>
        <w:t xml:space="preserve"> Сумма Т</w:t>
      </w:r>
      <w:proofErr w:type="spellStart"/>
      <w:r w:rsidR="00AE1EB2" w:rsidRPr="00522873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im</w:t>
      </w:r>
      <w:proofErr w:type="spellEnd"/>
      <w:r w:rsidR="00AE1EB2" w:rsidRPr="00522873">
        <w:rPr>
          <w:rFonts w:ascii="PT Astra Serif" w:hAnsi="PT Astra Serif"/>
          <w:b/>
          <w:bCs/>
          <w:sz w:val="28"/>
          <w:szCs w:val="28"/>
          <w:vertAlign w:val="subscript"/>
        </w:rPr>
        <w:t>,</w:t>
      </w:r>
    </w:p>
    <w:p w14:paraId="169E2DAD" w14:textId="256B2149" w:rsidR="00AE1EB2" w:rsidRPr="00522873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где:</w:t>
      </w:r>
    </w:p>
    <w:p w14:paraId="65C0C62B" w14:textId="19E8A99E" w:rsidR="00AE1EB2" w:rsidRPr="00522873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Сумм Р</w:t>
      </w:r>
      <w:proofErr w:type="spellStart"/>
      <w:r w:rsidRPr="00522873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522873">
        <w:rPr>
          <w:rFonts w:ascii="PT Astra Serif" w:hAnsi="PT Astra Serif"/>
          <w:b/>
          <w:bCs/>
          <w:sz w:val="28"/>
          <w:szCs w:val="28"/>
        </w:rPr>
        <w:t xml:space="preserve"> – Сумма субсидии Организации за отчетный период;</w:t>
      </w:r>
    </w:p>
    <w:p w14:paraId="54D1E375" w14:textId="551899AD" w:rsidR="00AE1EB2" w:rsidRPr="00522873" w:rsidRDefault="00AE1EB2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Сумм Т</w:t>
      </w:r>
      <w:proofErr w:type="spellStart"/>
      <w:r w:rsidRPr="00522873">
        <w:rPr>
          <w:rFonts w:ascii="PT Astra Serif" w:hAnsi="PT Astra Serif"/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522873">
        <w:rPr>
          <w:rFonts w:ascii="PT Astra Serif" w:hAnsi="PT Astra Serif"/>
          <w:b/>
          <w:bCs/>
          <w:sz w:val="28"/>
          <w:szCs w:val="28"/>
          <w:vertAlign w:val="subscript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– Сумма субсидии Организации за отчетный месяц;</w:t>
      </w:r>
    </w:p>
    <w:p w14:paraId="34BF76FE" w14:textId="2BCC5F0F" w:rsidR="006F6366" w:rsidRPr="00522873" w:rsidRDefault="006F6366" w:rsidP="003D18B6">
      <w:pPr>
        <w:tabs>
          <w:tab w:val="left" w:pos="1518"/>
        </w:tabs>
        <w:spacing w:before="1"/>
        <w:ind w:right="113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  <w:lang w:val="en-US"/>
        </w:rPr>
        <w:t>m</w:t>
      </w:r>
      <w:r w:rsidRPr="0052287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  <w:lang w:val="en-US"/>
        </w:rPr>
        <w:t>-</w:t>
      </w:r>
      <w:r w:rsidRPr="00522873">
        <w:rPr>
          <w:rFonts w:ascii="PT Astra Serif" w:hAnsi="PT Astra Serif"/>
          <w:b/>
          <w:bCs/>
          <w:sz w:val="28"/>
          <w:szCs w:val="28"/>
        </w:rPr>
        <w:t xml:space="preserve"> месяцы отчетного периода.</w:t>
      </w:r>
    </w:p>
    <w:p w14:paraId="397C850E" w14:textId="23A44739" w:rsidR="001D2251" w:rsidRPr="00522873" w:rsidRDefault="003D18B6" w:rsidP="00243D2F">
      <w:pPr>
        <w:pStyle w:val="a5"/>
        <w:numPr>
          <w:ilvl w:val="0"/>
          <w:numId w:val="17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</w:t>
      </w:r>
      <w:r w:rsidR="00CF070D" w:rsidRPr="00522873">
        <w:rPr>
          <w:rFonts w:ascii="PT Astra Serif" w:hAnsi="PT Astra Serif"/>
          <w:sz w:val="28"/>
          <w:szCs w:val="28"/>
        </w:rPr>
        <w:t>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522873">
        <w:rPr>
          <w:rFonts w:ascii="PT Astra Serif" w:hAnsi="PT Astra Serif"/>
          <w:spacing w:val="-2"/>
          <w:sz w:val="28"/>
          <w:szCs w:val="28"/>
        </w:rPr>
        <w:t>.</w:t>
      </w:r>
      <w:r w:rsidR="00FA0062" w:rsidRPr="00522873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2</w:t>
      </w:r>
      <w:r w:rsidR="00215575" w:rsidRPr="00522873">
        <w:rPr>
          <w:rFonts w:ascii="PT Astra Serif" w:hAnsi="PT Astra Serif"/>
          <w:spacing w:val="-2"/>
          <w:sz w:val="28"/>
          <w:szCs w:val="28"/>
        </w:rPr>
        <w:t>1 и 25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522873">
        <w:rPr>
          <w:rFonts w:ascii="PT Astra Serif" w:hAnsi="PT Astra Serif"/>
          <w:spacing w:val="-2"/>
          <w:sz w:val="28"/>
          <w:szCs w:val="28"/>
        </w:rPr>
        <w:t xml:space="preserve"> №1, Порядка №2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522873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522873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522873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1A9E2263" w:rsidR="001D2251" w:rsidRPr="00522873" w:rsidRDefault="00FA0062" w:rsidP="003D18B6">
      <w:pPr>
        <w:pStyle w:val="a3"/>
        <w:ind w:left="0" w:right="111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заявлении о предоставлении субсидии.</w:t>
      </w:r>
    </w:p>
    <w:p w14:paraId="6FFBF53F" w14:textId="1AA42ED3" w:rsidR="001D2251" w:rsidRPr="00522873" w:rsidRDefault="00215575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lastRenderedPageBreak/>
        <w:t>П</w:t>
      </w:r>
      <w:r w:rsidR="00FA0062" w:rsidRPr="00522873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522873">
        <w:rPr>
          <w:rFonts w:ascii="PT Astra Serif" w:hAnsi="PT Astra Serif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z w:val="28"/>
          <w:szCs w:val="28"/>
        </w:rPr>
        <w:t>Министерством</w:t>
      </w:r>
      <w:r w:rsidR="004278B2" w:rsidRPr="00522873">
        <w:rPr>
          <w:rFonts w:ascii="PT Astra Serif" w:hAnsi="PT Astra Serif"/>
          <w:sz w:val="28"/>
          <w:szCs w:val="28"/>
        </w:rPr>
        <w:t>, Учреждением</w:t>
      </w:r>
      <w:r w:rsidR="00FA0062" w:rsidRPr="00522873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0B61332F" w:rsidR="001D2251" w:rsidRPr="00522873" w:rsidRDefault="004278B2" w:rsidP="00243D2F">
      <w:pPr>
        <w:pStyle w:val="a5"/>
        <w:numPr>
          <w:ilvl w:val="0"/>
          <w:numId w:val="17"/>
        </w:numPr>
        <w:tabs>
          <w:tab w:val="left" w:pos="851"/>
        </w:tabs>
        <w:ind w:left="0" w:right="108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Учреждение</w:t>
      </w:r>
      <w:r w:rsidR="00FA0062" w:rsidRPr="00522873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522873">
        <w:rPr>
          <w:rFonts w:ascii="PT Astra Serif" w:hAnsi="PT Astra Serif"/>
          <w:sz w:val="28"/>
          <w:szCs w:val="28"/>
        </w:rPr>
        <w:t>.</w:t>
      </w:r>
      <w:r w:rsidR="00FA0062" w:rsidRPr="00522873">
        <w:rPr>
          <w:rFonts w:ascii="PT Astra Serif" w:hAnsi="PT Astra Serif"/>
          <w:sz w:val="28"/>
          <w:szCs w:val="28"/>
        </w:rPr>
        <w:t xml:space="preserve"> </w:t>
      </w:r>
      <w:r w:rsidR="00C61318" w:rsidRPr="00522873">
        <w:rPr>
          <w:rFonts w:ascii="PT Astra Serif" w:hAnsi="PT Astra Serif"/>
          <w:sz w:val="28"/>
          <w:szCs w:val="28"/>
        </w:rPr>
        <w:t>30</w:t>
      </w:r>
      <w:r w:rsidR="00FA0062" w:rsidRPr="00522873">
        <w:rPr>
          <w:rFonts w:ascii="PT Astra Serif" w:hAnsi="PT Astra Serif"/>
          <w:sz w:val="28"/>
          <w:szCs w:val="28"/>
        </w:rPr>
        <w:t xml:space="preserve"> Порядка</w:t>
      </w:r>
      <w:r w:rsidR="00A10E19" w:rsidRPr="00522873">
        <w:rPr>
          <w:rFonts w:ascii="PT Astra Serif" w:hAnsi="PT Astra Serif"/>
          <w:sz w:val="28"/>
          <w:szCs w:val="28"/>
        </w:rPr>
        <w:t xml:space="preserve"> №1, Порядка №2</w:t>
      </w:r>
      <w:r w:rsidR="00FA0062" w:rsidRPr="00522873">
        <w:rPr>
          <w:rFonts w:ascii="PT Astra Serif" w:hAnsi="PT Astra Serif"/>
          <w:sz w:val="28"/>
          <w:szCs w:val="28"/>
        </w:rPr>
        <w:t>, направляет получателю субсидий письменное требование о возврате субсидии.</w:t>
      </w:r>
    </w:p>
    <w:p w14:paraId="007887B7" w14:textId="378B5DB5" w:rsidR="001D2251" w:rsidRPr="00522873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8420FF" w:rsidRPr="00522873">
        <w:rPr>
          <w:rFonts w:ascii="PT Astra Serif" w:hAnsi="PT Astra Serif"/>
          <w:sz w:val="28"/>
          <w:szCs w:val="28"/>
        </w:rPr>
        <w:t>.</w:t>
      </w:r>
      <w:r w:rsidRPr="00522873">
        <w:rPr>
          <w:rFonts w:ascii="PT Astra Serif" w:hAnsi="PT Astra Serif"/>
          <w:sz w:val="28"/>
          <w:szCs w:val="28"/>
        </w:rPr>
        <w:t xml:space="preserve"> </w:t>
      </w:r>
      <w:r w:rsidR="00C61318" w:rsidRPr="00522873">
        <w:rPr>
          <w:rFonts w:ascii="PT Astra Serif" w:hAnsi="PT Astra Serif"/>
          <w:sz w:val="28"/>
          <w:szCs w:val="28"/>
        </w:rPr>
        <w:t>30</w:t>
      </w:r>
      <w:r w:rsidRPr="00522873">
        <w:rPr>
          <w:rFonts w:ascii="PT Astra Serif" w:hAnsi="PT Astra Serif"/>
          <w:sz w:val="28"/>
          <w:szCs w:val="28"/>
        </w:rPr>
        <w:t xml:space="preserve"> Порядка</w:t>
      </w:r>
      <w:r w:rsidR="008420FF" w:rsidRPr="00522873">
        <w:rPr>
          <w:rFonts w:ascii="PT Astra Serif" w:hAnsi="PT Astra Serif"/>
          <w:sz w:val="28"/>
          <w:szCs w:val="28"/>
        </w:rPr>
        <w:t xml:space="preserve"> №1, Порядка №2</w:t>
      </w:r>
      <w:r w:rsidRPr="00522873">
        <w:rPr>
          <w:rFonts w:ascii="PT Astra Serif" w:hAnsi="PT Astra Serif"/>
          <w:sz w:val="28"/>
          <w:szCs w:val="28"/>
        </w:rPr>
        <w:t>, соответствующие средства подлежат возврату получателем субсидии в доход бюджета Тульской области.</w:t>
      </w:r>
    </w:p>
    <w:p w14:paraId="2AFB1574" w14:textId="10497A1C" w:rsidR="001D2251" w:rsidRPr="00522873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522873">
        <w:rPr>
          <w:rFonts w:ascii="PT Astra Serif" w:hAnsi="PT Astra Serif"/>
          <w:sz w:val="28"/>
          <w:szCs w:val="28"/>
        </w:rPr>
        <w:t>Учреждения</w:t>
      </w:r>
      <w:r w:rsidRPr="00522873">
        <w:rPr>
          <w:rFonts w:ascii="PT Astra Serif" w:hAnsi="PT Astra Serif"/>
          <w:sz w:val="28"/>
          <w:szCs w:val="28"/>
        </w:rPr>
        <w:t xml:space="preserve"> о возврате субсидии возвратить ее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2EDFC2F7" w:rsidR="001D2251" w:rsidRPr="00522873" w:rsidRDefault="00FA0062" w:rsidP="00243D2F">
      <w:pPr>
        <w:pStyle w:val="a3"/>
        <w:spacing w:before="1"/>
        <w:ind w:left="0" w:right="108" w:firstLine="822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522873">
        <w:rPr>
          <w:rFonts w:ascii="PT Astra Serif" w:hAnsi="PT Astra Serif"/>
          <w:sz w:val="28"/>
          <w:szCs w:val="28"/>
        </w:rPr>
        <w:t>Учреждением</w:t>
      </w:r>
      <w:r w:rsidRPr="00522873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6085AFCC" w14:textId="77777777" w:rsidR="002B3861" w:rsidRPr="00522873" w:rsidRDefault="002B3861" w:rsidP="003D18B6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1F8C32CD" w:rsidR="001D2251" w:rsidRPr="00522873" w:rsidRDefault="00FA0062" w:rsidP="003D18B6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635A30E0" w14:textId="6DDE468E" w:rsidR="00243D2F" w:rsidRPr="00522873" w:rsidRDefault="00232BA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5" w:name="_Hlk92983826"/>
      <w:r w:rsidRPr="00522873">
        <w:rPr>
          <w:rFonts w:ascii="PT Astra Serif" w:hAnsi="PT Astra Serif"/>
          <w:sz w:val="28"/>
          <w:szCs w:val="28"/>
        </w:rPr>
        <w:t>П</w:t>
      </w:r>
      <w:r w:rsidR="00243D2F" w:rsidRPr="00522873">
        <w:rPr>
          <w:rFonts w:ascii="PT Astra Serif" w:hAnsi="PT Astra Serif"/>
          <w:sz w:val="28"/>
          <w:szCs w:val="28"/>
        </w:rPr>
        <w:t>остановление правительства</w:t>
      </w:r>
      <w:r w:rsidR="00243D2F" w:rsidRPr="0052287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522873">
        <w:rPr>
          <w:rFonts w:ascii="PT Astra Serif" w:hAnsi="PT Astra Serif"/>
          <w:sz w:val="28"/>
          <w:szCs w:val="28"/>
        </w:rPr>
        <w:t>Тульской</w:t>
      </w:r>
      <w:r w:rsidR="00243D2F" w:rsidRPr="00522873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43D2F" w:rsidRPr="00522873">
        <w:rPr>
          <w:rFonts w:ascii="PT Astra Serif" w:hAnsi="PT Astra Serif"/>
          <w:sz w:val="28"/>
          <w:szCs w:val="28"/>
        </w:rPr>
        <w:t>области</w:t>
      </w:r>
      <w:r w:rsidR="00243D2F" w:rsidRPr="00522873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43D2F" w:rsidRPr="00522873">
        <w:rPr>
          <w:rFonts w:ascii="PT Astra Serif" w:hAnsi="PT Astra Serif"/>
          <w:sz w:val="28"/>
          <w:szCs w:val="28"/>
        </w:rPr>
        <w:t>от</w:t>
      </w:r>
      <w:r w:rsidR="00243D2F" w:rsidRPr="00522873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43D2F" w:rsidRPr="00522873">
        <w:rPr>
          <w:rFonts w:ascii="PT Astra Serif" w:hAnsi="PT Astra Serif"/>
          <w:sz w:val="28"/>
          <w:szCs w:val="28"/>
        </w:rPr>
        <w:t>05.05.2012 №173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="00243D2F" w:rsidRPr="00522873">
        <w:rPr>
          <w:rFonts w:ascii="PT Astra Serif" w:hAnsi="PT Astra Serif"/>
          <w:sz w:val="28"/>
          <w:szCs w:val="28"/>
        </w:rPr>
        <w:t xml:space="preserve">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</w:p>
    <w:bookmarkEnd w:id="5"/>
    <w:p w14:paraId="605AFB65" w14:textId="4151E158" w:rsidR="001D2251" w:rsidRPr="00522873" w:rsidRDefault="00A83F4D" w:rsidP="00243D2F">
      <w:pPr>
        <w:pStyle w:val="a5"/>
        <w:numPr>
          <w:ilvl w:val="0"/>
          <w:numId w:val="4"/>
        </w:numPr>
        <w:tabs>
          <w:tab w:val="left" w:pos="85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Ф</w:t>
      </w:r>
      <w:r w:rsidR="00FA0062" w:rsidRPr="00522873">
        <w:rPr>
          <w:rFonts w:ascii="PT Astra Serif" w:hAnsi="PT Astra Serif"/>
          <w:sz w:val="28"/>
          <w:szCs w:val="28"/>
        </w:rPr>
        <w:t>ормы</w:t>
      </w:r>
      <w:r w:rsidR="00FA0062" w:rsidRPr="00522873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522873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50FA0F8D" w:rsidR="00C26384" w:rsidRPr="00522873" w:rsidRDefault="00C26384" w:rsidP="00C26384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4391048D" w14:textId="77777777" w:rsidR="00C61318" w:rsidRPr="00522873" w:rsidRDefault="00C61318" w:rsidP="008809D0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1B5ABD77" w14:textId="77777777" w:rsidR="002B3861" w:rsidRPr="00522873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4857531" w14:textId="77777777" w:rsidR="00D6451E" w:rsidRPr="00522873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662C4D5" w14:textId="77777777" w:rsidR="00D6451E" w:rsidRPr="00522873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88B77E" w14:textId="77777777" w:rsidR="00D6451E" w:rsidRPr="00522873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ACA2850" w14:textId="77777777" w:rsidR="00D6451E" w:rsidRPr="00522873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1EA44B8" w14:textId="77777777" w:rsidR="00D6451E" w:rsidRPr="00522873" w:rsidRDefault="00D6451E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06F5496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6618E41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8B27B3A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EDE5A72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91C4AB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05918A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E770DD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96ECBA2" w14:textId="77777777" w:rsidR="00783CE6" w:rsidRPr="00522873" w:rsidRDefault="00783CE6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82C792" w14:textId="46E1A474" w:rsidR="00232BAD" w:rsidRPr="00522873" w:rsidRDefault="002B3861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lastRenderedPageBreak/>
        <w:t>П</w:t>
      </w:r>
      <w:r w:rsidR="00232BAD" w:rsidRPr="00522873">
        <w:rPr>
          <w:rFonts w:ascii="PT Astra Serif" w:hAnsi="PT Astra Serif"/>
          <w:b/>
          <w:bCs/>
          <w:sz w:val="28"/>
          <w:szCs w:val="28"/>
        </w:rPr>
        <w:t>риложение№1</w:t>
      </w:r>
    </w:p>
    <w:p w14:paraId="248AFCD6" w14:textId="20D5E9F7" w:rsidR="00746CF9" w:rsidRPr="00522873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bookmarkStart w:id="6" w:name="_Hlk93046474"/>
      <w:r w:rsidRPr="00522873">
        <w:rPr>
          <w:rFonts w:ascii="PT Astra Serif" w:hAnsi="PT Astra Serif"/>
          <w:sz w:val="28"/>
          <w:szCs w:val="28"/>
        </w:rPr>
        <w:t>К Объявлению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проведении</w:t>
      </w:r>
      <w:r w:rsidRPr="00522873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отбора</w:t>
      </w:r>
      <w:r w:rsidRPr="00522873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получателей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788CFC64" w14:textId="77777777" w:rsidR="00746CF9" w:rsidRPr="00522873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на</w:t>
      </w:r>
      <w:r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522873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03126407" w14:textId="36265B65" w:rsidR="00746CF9" w:rsidRPr="00522873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522873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bookmarkEnd w:id="6"/>
    <w:p w14:paraId="08259327" w14:textId="77777777" w:rsidR="00746CF9" w:rsidRPr="00522873" w:rsidRDefault="00746CF9" w:rsidP="00232BA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610FB1" w14:textId="186A4188" w:rsidR="00232BAD" w:rsidRPr="00522873" w:rsidRDefault="00232BAD">
      <w:pPr>
        <w:tabs>
          <w:tab w:val="left" w:pos="962"/>
        </w:tabs>
        <w:spacing w:line="298" w:lineRule="exact"/>
        <w:rPr>
          <w:rFonts w:ascii="PT Astra Serif" w:hAnsi="PT Astra Serif"/>
          <w:sz w:val="28"/>
          <w:szCs w:val="28"/>
        </w:rPr>
      </w:pPr>
    </w:p>
    <w:p w14:paraId="318C9150" w14:textId="7777777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от 05.05.2012 №173 </w:t>
      </w:r>
    </w:p>
    <w:p w14:paraId="7DB7E55E" w14:textId="7777777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«Об утверждении Порядков представления субсидий из бюджета </w:t>
      </w:r>
    </w:p>
    <w:p w14:paraId="4B19B6EE" w14:textId="7777777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Тульской области организациям, осуществляющим пассажирские перевозки общественным транспортом,</w:t>
      </w:r>
    </w:p>
    <w:p w14:paraId="69ECEC04" w14:textId="7777777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 на возмещение недополученных доходов, возникающих в результате предоставления льгот отдельным категориям граждан,</w:t>
      </w:r>
    </w:p>
    <w:p w14:paraId="1A985C07" w14:textId="7777777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 а также в связи с реализацией Закона Тульской области</w:t>
      </w:r>
    </w:p>
    <w:p w14:paraId="3F60B721" w14:textId="15F61127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 «О защите прав ребенка»</w:t>
      </w:r>
    </w:p>
    <w:p w14:paraId="1BFCBA98" w14:textId="498F2040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35730C5" w14:textId="39D42BBD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55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на основании </w:t>
      </w:r>
      <w:hyperlink r:id="rId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статьи 48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42F69629" w14:textId="69DD550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1"/>
      <w:bookmarkEnd w:id="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 в связи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с реализацией Закона Тульской области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</w:t>
      </w:r>
      <w:hyperlink w:anchor="sub_100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08EB7D43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2"/>
      <w:bookmarkEnd w:id="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2. Утвердить Порядок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</w:t>
      </w:r>
      <w:hyperlink w:anchor="sub_200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4D31291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" w:name="sub_3"/>
      <w:bookmarkEnd w:id="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3. Признать утратившими силу:</w:t>
      </w:r>
    </w:p>
    <w:bookmarkStart w:id="11" w:name="sub_31"/>
    <w:bookmarkEnd w:id="10"/>
    <w:p w14:paraId="72012DB7" w14:textId="51F6D42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"http://internet.garant.ru/document/redirect/30321076/1"</w:instrTex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пункт 1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10.03.2007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114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финансирования из бюджета 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2" w:name="sub_32"/>
    <w:bookmarkEnd w:id="11"/>
    <w:p w14:paraId="3243BCB1" w14:textId="6377820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"http://internet.garant.ru/document/redirect/30326171/0"</w:instrTex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постановление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от 18.04.2008 N 227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внесении изменений в постановление администрации Тульской области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от 10.03.2007 N 114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утверждении Порядка финансирования из бюджета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3" w:name="sub_33"/>
    <w:bookmarkEnd w:id="12"/>
    <w:p w14:paraId="6BAAABD6" w14:textId="3D512A0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"http://internet.garant.ru/document/redirect/30331146/2"</w:instrTex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пункт 2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23.03.2009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152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обеспечения бесплатного проезда детей-сирот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 детей, оставшихся без попечения родителей, лиц из числа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области,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а также муниципальных 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4" w:name="sub_34"/>
    <w:bookmarkEnd w:id="13"/>
    <w:p w14:paraId="0D8F3345" w14:textId="565888E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"http://internet.garant.ru/document/redirect/30343003/3"</w:instrTex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пункт 3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11.01.2011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N 18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внесении дополнений и изменений в отдельные нормативные правовые акты администрации Тульской области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bookmarkStart w:id="15" w:name="sub_35"/>
    <w:bookmarkEnd w:id="14"/>
    <w:p w14:paraId="49AEA1BA" w14:textId="1324D53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begin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instrText>HYPERLINK "http://internet.garant.ru/document/redirect/30348106/0"</w:instrTex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separate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постановление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fldChar w:fldCharType="end"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28.10.2011 N 56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внесении изменений и дополнения в постановление администрации Тульской области от 10.03.2007 N 114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утверждении Порядка финансирования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из бюджета Тульской области расходов на покрытие убытков организаций, осуществляющих пассажирские перевозки общественным транспортом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4B7F373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6" w:name="sub_4"/>
      <w:bookmarkEnd w:id="1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4. Управлению пресс-службы правительства Тульской области опубликовать постановление в средствах массовой информации.</w:t>
      </w:r>
    </w:p>
    <w:p w14:paraId="6A76CA64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7" w:name="sub_5"/>
      <w:bookmarkEnd w:id="1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5. Постановление вступает в силу со дня </w:t>
      </w:r>
      <w:hyperlink r:id="rId1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опубликования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6A3F571C" w14:textId="0104AAC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6"/>
      <w:bookmarkEnd w:id="1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6. Пункты 5 приложений N 1, N 2 к постановлению применяются со дня возникновения технической возможности для размещения на едином портале бюджетной системы Российской Федерации в информационно-телекоммуникационной сети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сведений о субсидиях.</w:t>
      </w:r>
    </w:p>
    <w:bookmarkEnd w:id="18"/>
    <w:p w14:paraId="1AFDC5E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56792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4B32A49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9" w:name="sub_1000"/>
    </w:p>
    <w:p w14:paraId="3DE94C5D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BE19294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7AFF7BE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9112FBD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50A4075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C720D5B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2693B8A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BCC124A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DD8FC1B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707269C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9B0A7E1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4D9A835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BADBF6D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33292F6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0E4616C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40C8451E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90E0E4E" w14:textId="77777777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32F6EAC" w14:textId="2B17FA98" w:rsidR="00783CE6" w:rsidRPr="00522873" w:rsidRDefault="00783CE6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1F56772" w14:textId="77777777" w:rsidR="00A96677" w:rsidRPr="00522873" w:rsidRDefault="00A96677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C73743C" w14:textId="6B478E6A" w:rsidR="00232BAD" w:rsidRPr="00522873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lastRenderedPageBreak/>
        <w:t xml:space="preserve">Приложение N 1 </w:t>
      </w: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522873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</w:t>
      </w: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правительства Тульской области </w:t>
      </w: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05.05.2012 N 173</w:t>
      </w:r>
    </w:p>
    <w:bookmarkEnd w:id="19"/>
    <w:p w14:paraId="243F072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1031A0C" w14:textId="22E535F8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предоставления субсидий из бюджета Тульской области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организациям, осуществляющим пассажирские перевозки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общественным транспортом, на возмещение недополученных доходов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в связи с реализацией Закона Тульской области </w:t>
      </w:r>
      <w:r w:rsidR="00A96677"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О защите прав ребенка</w:t>
      </w:r>
      <w:r w:rsidR="00A96677"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»</w:t>
      </w:r>
    </w:p>
    <w:p w14:paraId="0F0B09E4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58726E7" w14:textId="44BB0DC3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4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16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Законом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от 7 октября 2009 года N 1336-ЗТО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r:id="rId17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от 12.03.2015 N 104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утверждении Порядка обеспечения бесплатного проезда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образовательным программам за счет средств бюджета Тульской области или местных бюджетов либо обучающихся в частных образовательных организациях, расположенных на территории Тульской области, при проезде на муниципальных маршрутах и межмуниципальных маршрутах регулярных перевозок пассажиров и багажа автомобильным транспортом и городским наземным электрическим транспортом по регулируемым тарифам городского и пригородного сообщения по территории Тульской области, а также проезда один раз в год к месту жительства и обратно к месту учебы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доходов, возникающих связи с реализацией Закона Тульской области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субсидии), общие положения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об осуществлении контроля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за соблюдением условий, целей и порядка предоставления субсидий, ответственность за их нарушение.</w:t>
      </w:r>
    </w:p>
    <w:p w14:paraId="1CEC32C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5E7CA1E" w14:textId="77777777" w:rsidR="00783CE6" w:rsidRPr="00522873" w:rsidRDefault="00783CE6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0" w:name="sub_1100"/>
    </w:p>
    <w:p w14:paraId="2C65B5DF" w14:textId="7FC50F45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lastRenderedPageBreak/>
        <w:t>Общие положения о предоставлении субсидий</w:t>
      </w:r>
    </w:p>
    <w:bookmarkEnd w:id="20"/>
    <w:p w14:paraId="54FEE5D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1C4E517" w14:textId="3DE06EA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110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в целях возмещения организациям, осуществляющим пассажирские перевозки общественным транспортом, недополученных доходов в связи с реализацией </w:t>
      </w:r>
      <w:hyperlink r:id="rId18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Закона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099577BA" w14:textId="0345B33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1102"/>
      <w:bookmarkEnd w:id="2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</w:t>
      </w:r>
      <w:r w:rsidR="0022244F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Министерство), на цели, указанные в </w:t>
      </w:r>
      <w:hyperlink w:anchor="sub_110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22"/>
    <w:p w14:paraId="461EE247" w14:textId="6015437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29DB911D" w14:textId="7D64A9D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3" w:name="sub_110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лица, 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675ADEC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1104"/>
      <w:bookmarkEnd w:id="2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24"/>
    <w:p w14:paraId="24213895" w14:textId="3671506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и предоставление субсидий по итогам отбора осуществляется государственным учреждением Тульской области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29848020" w14:textId="6106F85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110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1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5"/>
    <w:p w14:paraId="5B3416D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85D911E" w14:textId="77777777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6" w:name="sub_1200"/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Порядок проведения отбора, условия и порядок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предоставления субсидий, требования к отчетности, требования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об осуществлении контроля за соблюдением условий, целей и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порядка предоставления субсидий, ответственность за их нарушение</w:t>
      </w:r>
    </w:p>
    <w:bookmarkEnd w:id="26"/>
    <w:p w14:paraId="389529A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D6AD78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120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6DB78A4" w14:textId="0A264BEB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1207"/>
      <w:bookmarkEnd w:id="2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чем за 30 календарных дней до даты окончания приема заявок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обеспечивает размещение на официальном сайте Учреждения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A96677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проведении отбора (далее - объявление), содержащего информацию, установленную </w:t>
      </w:r>
      <w:hyperlink r:id="rId2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подпунктом "б" пункта 4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7CAFE532" w14:textId="57BFCD5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1208"/>
      <w:bookmarkEnd w:id="2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форме электронных документов, представляемых на адрес электронной почты Учреждения.</w:t>
      </w:r>
    </w:p>
    <w:bookmarkEnd w:id="29"/>
    <w:p w14:paraId="02F8A328" w14:textId="2539F6A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запросов в день их поступления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установленном Учреждением порядке.</w:t>
      </w:r>
    </w:p>
    <w:p w14:paraId="1797EFE7" w14:textId="1CEE2BE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трех рабочих дней со дня регистрации запроса.</w:t>
      </w:r>
    </w:p>
    <w:p w14:paraId="3ADB378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Запросы о разъяснении положений объявления, поступившие позднее чем за пять рабочих дней до дня окончания срока приема заявок, не рассматриваются, разъяснения по таким запросам не предоставляются.</w:t>
      </w:r>
    </w:p>
    <w:p w14:paraId="06ED1E64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120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1B3A397" w14:textId="368237C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12091"/>
      <w:bookmarkEnd w:id="3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по межмуниципальным и (или) муниципальным маршрутам регулярных перевозок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соответствии с действующим законодательством;</w:t>
      </w:r>
    </w:p>
    <w:bookmarkEnd w:id="31"/>
    <w:p w14:paraId="7397B9B6" w14:textId="2446E06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2) Организация осуществляет регулярные перевозки пассажиров и багажа по маршрутам регулярных перевозок по регулируемым тарифам и предоставляет право бесплатного проезда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 (далее - дети-сироты), обучающимся по очной форме обучения по основным образовательным программам за счет средств бюджета Тульской области или местных бюджетов либо обучающимся в частных образовательных организациях, расположенных на территории Тульской области.</w:t>
      </w:r>
    </w:p>
    <w:p w14:paraId="1EBC5D8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121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32"/>
    <w:p w14:paraId="3B5BBE02" w14:textId="3528651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соответствии с </w:t>
      </w:r>
      <w:hyperlink r:id="rId2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9529A5" w14:textId="69BA29E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3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3"/>
    <w:p w14:paraId="7A6B6D63" w14:textId="25E6258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065075FD" w14:textId="0D0FBB2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7CB2AAC" w14:textId="23FA1C8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2830F86E" w14:textId="331B598B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должен соответствовать уровню, установленному Региональным соглашением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79B755A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095E8CC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121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34"/>
    <w:p w14:paraId="0B4BEB0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A84A74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4E13893E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E84FFF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1211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абзацах </w:t>
        </w:r>
        <w:proofErr w:type="gramStart"/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3 - 8</w:t>
        </w:r>
        <w:proofErr w:type="gramEnd"/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2F5D7F67" w14:textId="0AB7E0C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12115"/>
      <w:bookmarkEnd w:id="3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информационно-телекоммуникационной сети 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а также согласие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на обработку персональных данных (для физического лица).</w:t>
      </w:r>
    </w:p>
    <w:p w14:paraId="30ED5AE0" w14:textId="403A9B4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212"/>
      <w:bookmarkEnd w:id="3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</w:t>
      </w:r>
      <w:r w:rsidR="00FF1029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отчет о количестве поездок, совершенных детьми-сиротами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с использованием единого месячного льготного проездного билета, по форме, утвержденной Министерством (далее - отчет), за предыдущий период текущего финансового года.</w:t>
      </w:r>
    </w:p>
    <w:p w14:paraId="1CC40FA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1213"/>
      <w:bookmarkEnd w:id="3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2899501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34"/>
      <w:bookmarkEnd w:id="3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9"/>
    <w:p w14:paraId="1CA139DA" w14:textId="55CC2C03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4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от 20 января 2017 года N ММВ-7-8/20@;</w:t>
      </w:r>
    </w:p>
    <w:p w14:paraId="703510F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3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3ED903D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36"/>
      <w:bookmarkEnd w:id="4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110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41"/>
    <w:p w14:paraId="26741702" w14:textId="1AE0D6D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4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подключаемых к ней региональных систем межведомственного электронного взаимодействия, а документ, указанный в </w:t>
      </w:r>
      <w:hyperlink w:anchor="sub_223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27112E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25" w:history="1">
        <w:r w:rsidR="009C609C" w:rsidRPr="00522873">
          <w:rPr>
            <w:rStyle w:val="a6"/>
            <w:rFonts w:ascii="PT Astra Serif" w:hAnsi="PT Astra Serif" w:cs="Times New Roman CYR"/>
            <w:color w:val="auto"/>
            <w:sz w:val="28"/>
            <w:szCs w:val="28"/>
            <w:lang w:eastAsia="ru-RU"/>
          </w:rPr>
          <w:t>http://bankrot.fedresurs.ru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а документы, указанные в </w:t>
      </w:r>
      <w:hyperlink w:anchor="sub_2236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4EA3766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121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70021C9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1215"/>
      <w:bookmarkEnd w:id="4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на доверенности.</w:t>
      </w:r>
    </w:p>
    <w:bookmarkEnd w:id="43"/>
    <w:p w14:paraId="1C10B304" w14:textId="4D253A1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22244F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с учредительными документами без доверенности, либо представители в силу полномочий, основанных на доверенности</w:t>
      </w:r>
    </w:p>
    <w:p w14:paraId="47B05D38" w14:textId="05B81E7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и документов заявитель несет ответственность в соответствии с законодательством Российской Федерации.</w:t>
      </w:r>
    </w:p>
    <w:p w14:paraId="53F51318" w14:textId="0375859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121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7BEA732E" w14:textId="5313BB0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1217"/>
      <w:bookmarkEnd w:id="4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5"/>
    <w:p w14:paraId="6C51A864" w14:textId="36FA0A6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день их поступления в установленном Учреждением порядке.</w:t>
      </w:r>
    </w:p>
    <w:p w14:paraId="13B5E7C3" w14:textId="3B46FBC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488D8D0" w14:textId="316DE09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Заявления об отзыве заявок, поступившие позднее указанного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настоящем пункте срока, не рассматриваются, заявки не возвращаются.</w:t>
      </w:r>
    </w:p>
    <w:p w14:paraId="50F28D83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042BAE4A" w14:textId="5F4EE703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121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5 рабочих дней со дня окончания срока приема заявок в порядке их поступления.</w:t>
      </w:r>
    </w:p>
    <w:bookmarkEnd w:id="46"/>
    <w:p w14:paraId="1AC9FC3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120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1DE823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121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7"/>
    <w:p w14:paraId="6036011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120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2D5E23F" w14:textId="2D3578F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и документов требованиям, установленным в объявлении о проведении отбора,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а также </w:t>
      </w:r>
      <w:hyperlink w:anchor="sub_121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32555883" w14:textId="582FE71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том числе информации о месте нахождения и адресе юридического лица;</w:t>
      </w:r>
    </w:p>
    <w:p w14:paraId="0F317A53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782E88BB" w14:textId="48E5D2F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122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20. Учреждение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48"/>
    <w:p w14:paraId="2C40722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3F693F7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3B51352" w14:textId="40C1775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14:paraId="14B30F20" w14:textId="73F1D7C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34580C67" w14:textId="1FF0A9B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122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1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49"/>
    <w:p w14:paraId="30E093BA" w14:textId="7D2A488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в предоставлении субсидий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указанием оснований отказа.</w:t>
      </w:r>
    </w:p>
    <w:p w14:paraId="329004E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122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50"/>
    <w:p w14:paraId="5A193D4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1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122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550B67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2) установление факта </w:t>
      </w:r>
      <w:proofErr w:type="gram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недостоверности</w:t>
      </w:r>
      <w:proofErr w:type="gram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473EB3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E1442F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122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6A5B278C" w14:textId="4B3FB5C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12232"/>
      <w:bookmarkEnd w:id="5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460909E3" w14:textId="4F105AF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12233"/>
      <w:bookmarkEnd w:id="5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bookmarkEnd w:id="53"/>
    <w:p w14:paraId="63CD361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52A1B88C" w14:textId="3708DF8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1223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в срок, указанный в объявлении о проведении отбора, признается уклонившимся от заключения Соглашения.</w:t>
      </w:r>
    </w:p>
    <w:p w14:paraId="2131ADAD" w14:textId="6A748D2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1224"/>
      <w:bookmarkEnd w:id="5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и показателя, необходимого для достижения результата, указанных в пункте 30 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55"/>
    <w:p w14:paraId="09E07F0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0475AD00" w14:textId="3940087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122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</w:t>
      </w:r>
      <w:r w:rsidR="00FF1029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25-го числа месяца, следующего за отчетным, отчета, предусмотренного </w:t>
      </w:r>
      <w:hyperlink w:anchor="sub_1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17A85BC" w14:textId="00B07E3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12252"/>
      <w:bookmarkEnd w:id="5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в соответствии с </w:t>
      </w:r>
      <w:hyperlink w:anchor="sub_1216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со дня регистрации рассматривает документы и принимает решение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46941A2" w14:textId="176856B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12253"/>
      <w:bookmarkEnd w:id="5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о предоставлении (об отказе в предоставлении) субсидии размещает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а также информацию о заявителях, которым отказано в предоставлении субсидий, с указанием оснований отказа.</w:t>
      </w:r>
    </w:p>
    <w:p w14:paraId="1507B082" w14:textId="06A544F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1226"/>
      <w:bookmarkEnd w:id="5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30 декабря текущего года и рассчитываются на основании данных за ноябрь текущего года.</w:t>
      </w:r>
    </w:p>
    <w:bookmarkEnd w:id="59"/>
    <w:p w14:paraId="630B17BB" w14:textId="20B6AB3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до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31 января года, следующего за отчетным.</w:t>
      </w:r>
    </w:p>
    <w:p w14:paraId="3B9A5D17" w14:textId="443C150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31 января года, следующего за отчетным.</w:t>
      </w:r>
    </w:p>
    <w:p w14:paraId="2BF2145F" w14:textId="5CCFD0F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122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01045243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1228"/>
      <w:bookmarkEnd w:id="6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61"/>
    <w:p w14:paraId="1DD48E5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E654358" w14:textId="64B468C0" w:rsidR="00232BAD" w:rsidRPr="00522873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14195EF4" wp14:editId="69B1CA8D">
            <wp:extent cx="237172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84F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35AA88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7FF669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i - коэффициент Организации;</w:t>
      </w:r>
    </w:p>
    <w:p w14:paraId="7C0F366B" w14:textId="5C75288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Сумм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Т.i</w:t>
      </w:r>
      <w:proofErr w:type="spell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6EA7B45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n - количество детей-сирот Тульской области, которые воспользовались правом бесплатного проезда с использованием единого месячного льготного проездного билета в отчетном месяце;</w:t>
      </w:r>
    </w:p>
    <w:p w14:paraId="32BE1EAF" w14:textId="18D2723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Сумм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Б - сумма возмещения из бюджета Тульской области, равная 680 руб.;</w:t>
      </w:r>
    </w:p>
    <w:p w14:paraId="03758B24" w14:textId="77777777" w:rsidR="00495BAF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Стр</w:t>
      </w:r>
      <w:proofErr w:type="spellEnd"/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i - вмененный доход Организации за отчетный месяц от перевозок </w:t>
      </w:r>
      <w:proofErr w:type="gram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детей-</w:t>
      </w:r>
      <w:r w:rsidR="00495BAF" w:rsidRPr="00522873">
        <w:t xml:space="preserve">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сирот</w:t>
      </w:r>
      <w:proofErr w:type="gramEnd"/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(на основании отчета по форме, утвержденной Министерством), равный сумме:</w:t>
      </w:r>
    </w:p>
    <w:p w14:paraId="5A69AABB" w14:textId="356875A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детей-сирот за отчетный месяц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с использованием единого месячного льготного проездного билета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по установленным тарифам для перевозок в пригородном сообщении;</w:t>
      </w:r>
    </w:p>
    <w:p w14:paraId="22C7AC6A" w14:textId="2B90178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произведения общего количества поездок детей-сирот за отчетный месяц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использованием единого месячного льготного проездного билета и тарифа, установленного на одну поездку в городском сообщении;</w:t>
      </w:r>
    </w:p>
    <w:p w14:paraId="612E283C" w14:textId="58D2DB7B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общ - сумма вмененного дохода за отчетный месяц всех Организаций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от перевозок детей-сирот по маршрутам регулярных перевозок в Тульской области.</w:t>
      </w:r>
    </w:p>
    <w:p w14:paraId="42CA7BC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1229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62"/>
    <w:p w14:paraId="6CFC914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5D81BF" w14:textId="0960C1C3" w:rsidR="00232BAD" w:rsidRPr="00522873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C5C7894" wp14:editId="4CAFA52E">
            <wp:extent cx="1295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E473E1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E262A6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7934E19E" w14:textId="49223E6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28A999C" wp14:editId="61385503">
            <wp:extent cx="523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7CC05970" w14:textId="1BE1A50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4A33D954" wp14:editId="6DA2DC13">
            <wp:extent cx="609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7A34256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3D8AF8A5" w14:textId="4FFFD70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122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30. Результатом предоставления субсидии является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период обучения обоих родителей или единственного родителя.</w:t>
      </w:r>
    </w:p>
    <w:bookmarkEnd w:id="63"/>
    <w:p w14:paraId="177195E7" w14:textId="4E404E0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субсидии, является количество перевезенных пассажиров льготной категории граждан, установленных Законом Тульской области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защите прав ребенка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 xml:space="preserve">на муниципальных и межмуниципальных маршрутах Тульской области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по регулируемым тарифам.</w:t>
      </w:r>
    </w:p>
    <w:p w14:paraId="7B908F1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1229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 и значение результата, предоставления субсидии устанавливается в Соглашении.</w:t>
      </w:r>
    </w:p>
    <w:p w14:paraId="73CE4CD4" w14:textId="5B88A3C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1230"/>
      <w:bookmarkEnd w:id="6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не позднее десятого рабочего дня, следующего за днем принятия в соответствии с </w:t>
      </w:r>
      <w:hyperlink w:anchor="sub_122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122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о предоставлении субсидии, осуществляет перечисление субсидии.</w:t>
      </w:r>
    </w:p>
    <w:bookmarkEnd w:id="65"/>
    <w:p w14:paraId="4C665B60" w14:textId="414A840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0DCC3D2E" w14:textId="23FFBC5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123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6F53D63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7" w:name="sub_1232"/>
      <w:bookmarkEnd w:id="6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7E4EDBC4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8" w:name="sub_12322"/>
      <w:bookmarkEnd w:id="6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122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3251E6E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9" w:name="sub_12323"/>
      <w:bookmarkEnd w:id="6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0B146A7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0" w:name="sub_12324"/>
      <w:bookmarkEnd w:id="6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70"/>
    <w:p w14:paraId="2945075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B309327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71" w:name="sub_2000"/>
    </w:p>
    <w:p w14:paraId="0151B54F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7EA66A7E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11609EDE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2A0B184E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3215B376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61A5CFAD" w14:textId="77777777" w:rsidR="002B3861" w:rsidRPr="00522873" w:rsidRDefault="002B3861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5837393F" w14:textId="05928931" w:rsidR="00232BAD" w:rsidRPr="00522873" w:rsidRDefault="00232BAD" w:rsidP="00232BAD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t>Приложение N 2</w:t>
      </w: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к </w:t>
      </w:r>
      <w:hyperlink w:anchor="sub_0" w:history="1">
        <w:r w:rsidRPr="00522873">
          <w:rPr>
            <w:rFonts w:ascii="PT Astra Serif" w:hAnsi="PT Astra Serif" w:cs="Arial"/>
            <w:sz w:val="28"/>
            <w:szCs w:val="28"/>
            <w:lang w:eastAsia="ru-RU"/>
          </w:rPr>
          <w:t>постановлению</w:t>
        </w:r>
      </w:hyperlink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правительства Тульской области</w:t>
      </w:r>
      <w:r w:rsidRPr="00522873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от 05.05.2012 N 173</w:t>
      </w:r>
    </w:p>
    <w:bookmarkEnd w:id="71"/>
    <w:p w14:paraId="599BF8E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FA8C003" w14:textId="77777777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субсидий из бюджета Тульской области организациям,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осуществляющим пассажирские перевозки общественным транспортом,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на возмещение недополученных доходов, возникающих в результате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льгот отдельным категориям граждан</w:t>
      </w:r>
    </w:p>
    <w:p w14:paraId="17DB03DE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83007C8" w14:textId="433AC2B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3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3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3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администрации Тульской области от 15.02.2006 N 83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введении единого месячного льготного проездного билета для отдельных категорий жителей Тульской области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75A75CF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0A683B7" w14:textId="77777777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72" w:name="sub_2100"/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Общие положения о предоставлении субсидий</w:t>
      </w:r>
    </w:p>
    <w:bookmarkEnd w:id="72"/>
    <w:p w14:paraId="7F17D36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016F58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3" w:name="sub_210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1. Субсидии предоставляются в целях возмещения организациям, осуществляющим пассажирские перевозки общественным транспортом, недополученных доходов, возникающих в результате предоставления льгот отдельным категориям граждан.</w:t>
      </w:r>
    </w:p>
    <w:p w14:paraId="1BD642D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4" w:name="sub_2102"/>
      <w:bookmarkEnd w:id="7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Министерство), на цели, указанные в </w:t>
      </w:r>
      <w:hyperlink w:anchor="sub_210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74"/>
    <w:p w14:paraId="05CF032F" w14:textId="1EAD9C8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71B9C3B7" w14:textId="694948E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5" w:name="sub_210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3. К категории получателей субсидий относятся юридические лица, индивидуальные предприниматели, осуществляющие регулярные перевозки пассажиров и багажа общественным транспортом на территории Тульской области по межмуниципальным и (или) муниципальным маршрутам по регулируемым тарифам в соответствии с действующим законодательством (далее - участники отбора, получатели субсидии, Организации).</w:t>
      </w:r>
    </w:p>
    <w:p w14:paraId="7E9632A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6" w:name="sub_2104"/>
      <w:bookmarkEnd w:id="7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76"/>
    <w:p w14:paraId="6322DF9A" w14:textId="4CE50DA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предоставление субсидий по итогам отбора осуществляется государственным учреждением Тульской области 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4BE8FF2C" w14:textId="3895E39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7" w:name="sub_210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3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495BAF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77"/>
    <w:p w14:paraId="449207D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1446AB3" w14:textId="77777777" w:rsidR="00232BAD" w:rsidRPr="00522873" w:rsidRDefault="00232BAD" w:rsidP="00232BAD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78" w:name="sub_2200"/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 проведения отбора, условия и порядок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предоставления субсидий, требования к отчетности, требования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об осуществлении контроля за соблюдением условий, целей и</w:t>
      </w:r>
      <w:r w:rsidRPr="00522873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 порядка предоставления субсидий, ответственность за их нарушение</w:t>
      </w:r>
    </w:p>
    <w:bookmarkEnd w:id="78"/>
    <w:p w14:paraId="28BE1E7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0A348A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9" w:name="sub_220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3326A920" w14:textId="3262792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0" w:name="sub_2207"/>
      <w:bookmarkEnd w:id="7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чем за 30 календарных дней до даты окончания приема заявок обеспечивает размещение на официальном сайте Учреждения в информационно-телекоммуникационной сети 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34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подпунктом </w:t>
        </w:r>
        <w:r w:rsidR="00564429"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«</w:t>
        </w:r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б</w:t>
        </w:r>
        <w:r w:rsidR="00564429"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»</w:t>
        </w:r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4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3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 1492.</w:t>
      </w:r>
    </w:p>
    <w:p w14:paraId="6D32F987" w14:textId="3F4DB54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1" w:name="sub_2208"/>
      <w:bookmarkEnd w:id="8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за пять рабочих дней до дня окончания срока приема заявок подать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81"/>
    <w:p w14:paraId="579BA621" w14:textId="77A4F48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Учреждение осуществляет регистрацию запросов в день их поступления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установленном Учреждением порядке.</w:t>
      </w:r>
    </w:p>
    <w:p w14:paraId="09412405" w14:textId="663A7B5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трех рабочих дней со дня регистрации запроса.</w:t>
      </w:r>
    </w:p>
    <w:p w14:paraId="230F9A1A" w14:textId="3C8D765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2897997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2" w:name="sub_220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p w14:paraId="5AE6F851" w14:textId="7094570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3" w:name="sub_22091"/>
      <w:bookmarkEnd w:id="8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и багажа общественным транспортом (кроме такси) на территории Тульской области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 межмуниципальным и (или) муниципальным маршрутам регулярных перевозок в соответствии с действующим законодательством;</w:t>
      </w:r>
    </w:p>
    <w:bookmarkEnd w:id="83"/>
    <w:p w14:paraId="69D11AF5" w14:textId="05DC972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и багажа по маршрутам регулярных перевозок по регулируемым тарифам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предоставляет право льготного проезда отдельным категориям жителей Тульской области в результате реализации единого месячного льготного проездного билета.</w:t>
      </w:r>
    </w:p>
    <w:p w14:paraId="1604198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4" w:name="sub_221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84"/>
    <w:p w14:paraId="3654E2F5" w14:textId="2330949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36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71939556" w14:textId="7A9F1F0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5" w:name="sub_223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85"/>
    <w:p w14:paraId="45D4F742" w14:textId="4AEB861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161E71ED" w14:textId="19C0AA3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территорий, предоставляющих льготный налоговый режим налогообложения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905477F" w14:textId="0C042C9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получал средства из бюджета Тульской области </w:t>
      </w:r>
      <w:r w:rsidR="0022244F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на цели, установленные настоящим Порядком, на основании иных нормативных правовых актов Тульской области;</w:t>
      </w:r>
    </w:p>
    <w:p w14:paraId="4A94A808" w14:textId="0F4DC4A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работников участника отбора должен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соответствовать уровню, установленному Региональным соглашением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к Региональному соглашению о минимальной заработной плате в Тульской области);</w:t>
      </w:r>
    </w:p>
    <w:p w14:paraId="43FF0D0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2AA3A26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6" w:name="sub_221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заявители представляют в Учреждение заявку, которая включает следующие документы на бумажных носителях:</w:t>
      </w:r>
    </w:p>
    <w:bookmarkEnd w:id="86"/>
    <w:p w14:paraId="62993F1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2C16967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7996709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1B6B827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7" w:name="sub_2211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4)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37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абзацах </w:t>
        </w:r>
        <w:proofErr w:type="gramStart"/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3 - 8</w:t>
        </w:r>
        <w:proofErr w:type="gramEnd"/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0678EF11" w14:textId="1C2BEF7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8" w:name="sub_22115"/>
      <w:bookmarkEnd w:id="8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5) согласие участника отбора на публикацию (размещение)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68781EDD" w14:textId="67D73E0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9" w:name="sub_2212"/>
      <w:bookmarkEnd w:id="8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отчет о количестве поездок, совершенных отдельными категориями граждан с использованием единого месячного льготного проездного билета, по форме, утвержденной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Учреждением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отчет), за предыдущий период текущего финансового года</w:t>
      </w:r>
    </w:p>
    <w:p w14:paraId="6344ED4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0" w:name="sub_2213"/>
      <w:bookmarkEnd w:id="8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664EE92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1" w:name="sub_2238"/>
      <w:bookmarkEnd w:id="9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91"/>
    <w:p w14:paraId="7C5421E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37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38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42A5DB2F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2" w:name="sub_223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банкротстве;</w:t>
      </w:r>
    </w:p>
    <w:p w14:paraId="6FD6778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3" w:name="sub_2240"/>
      <w:bookmarkEnd w:id="9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документы, подтверждающие осуществление Организацией перевозок, указанных в </w:t>
      </w:r>
      <w:hyperlink w:anchor="sub_2103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соответствии с действующим законодательством (договоры или контракты).</w:t>
      </w:r>
    </w:p>
    <w:bookmarkEnd w:id="93"/>
    <w:p w14:paraId="11B3A37A" w14:textId="3D755D4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38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электронного взаимодействия, а документ, указанный в </w:t>
      </w:r>
      <w:hyperlink w:anchor="sub_223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564429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3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http://bankrot.fedresurs.ru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а документы, указанные в </w:t>
      </w:r>
      <w:hyperlink w:anchor="sub_224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в Тульской области.</w:t>
      </w:r>
    </w:p>
    <w:p w14:paraId="33932C8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4" w:name="sub_221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01F18A5" w14:textId="617E814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5" w:name="sub_2215"/>
      <w:bookmarkEnd w:id="9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представителей, действующих в силу полномочий, основанных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bookmarkEnd w:id="95"/>
    <w:p w14:paraId="34014C3B" w14:textId="4BCF933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 настоящим Порядком вправе подавать лица, действующие в соответствии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30D6488E" w14:textId="18231C73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27AA3040" w14:textId="2C4B202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6" w:name="sub_221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заявок и документов в день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709D7B9" w14:textId="54A38B1D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7" w:name="sub_2217"/>
      <w:bookmarkEnd w:id="9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97"/>
    <w:p w14:paraId="5FA5B131" w14:textId="211CBAB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728B8E99" w14:textId="754EAEA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6EEA6FB3" w14:textId="6634D16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32CC2A6D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5D846FF0" w14:textId="13516596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8" w:name="sub_221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5 рабочих дней со дня окончания срока приема заявок в порядке их поступления.</w:t>
      </w:r>
    </w:p>
    <w:bookmarkEnd w:id="98"/>
    <w:p w14:paraId="3CC729F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3FA1080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9" w:name="sub_221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99"/>
    <w:p w14:paraId="1FBCAEB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48827C2" w14:textId="668FB73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</w:t>
      </w:r>
      <w:hyperlink w:anchor="sub_221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669FF91" w14:textId="4CA7E73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3) недостоверность представленной участником отбора информации,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B7E191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4) подача участником отбора заявки и документов после даты и (или) времени, определенных для подачи заявок.</w:t>
      </w:r>
    </w:p>
    <w:p w14:paraId="2F958922" w14:textId="5CFC36C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0" w:name="sub_222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20. Учреждение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100"/>
    <w:p w14:paraId="16BAA7E8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11C83ED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4A202DA7" w14:textId="605D562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4F842E31" w14:textId="3275157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наименования участников отбора, с которыми заключаются Соглашения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субсидии (далее - Соглашение), и размер предоставляемой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им субсидии.</w:t>
      </w:r>
    </w:p>
    <w:p w14:paraId="1CECF56E" w14:textId="50C6726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1" w:name="sub_222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принимает решение о предоставлении (об отказе в предоставлении) субсидии.</w:t>
      </w:r>
    </w:p>
    <w:bookmarkEnd w:id="101"/>
    <w:p w14:paraId="49903874" w14:textId="7FC8A63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в предоставлении субсидий </w:t>
      </w:r>
      <w:r w:rsidR="00FA237C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 указанием оснований отказа.</w:t>
      </w:r>
    </w:p>
    <w:p w14:paraId="3CD29C8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2" w:name="sub_222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102"/>
    <w:p w14:paraId="76CB871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90B337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2) установление факта </w:t>
      </w:r>
      <w:proofErr w:type="gram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недостоверности</w:t>
      </w:r>
      <w:proofErr w:type="gram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3DC2EEB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7A4BE3A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3" w:name="sub_222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4C685D79" w14:textId="38208B5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4" w:name="sub_22232"/>
      <w:bookmarkEnd w:id="10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условиям,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к невозможности предоставления субсидий в размере, определенном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Соглашении;</w:t>
      </w:r>
    </w:p>
    <w:p w14:paraId="5AD6B79B" w14:textId="0468C30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5" w:name="sub_22233"/>
      <w:bookmarkEnd w:id="104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105"/>
    <w:p w14:paraId="7A4EAE8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378AE04A" w14:textId="03879B9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6" w:name="sub_2223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Получатель субсидий, не заключивший с Учреждением Соглашение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5CB4FF8" w14:textId="3FC4FF6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7" w:name="sub_2224"/>
      <w:bookmarkEnd w:id="10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24. Учреждение устанавливает в Соглашении порядок и сроки представления получателем субсидий отчетности о достижении результата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(но не реже одного раза в квартал), по формам, определенным типовой формой соглашения, установленной министерством финансов Тульской области.</w:t>
      </w:r>
    </w:p>
    <w:bookmarkEnd w:id="107"/>
    <w:p w14:paraId="43C7DC2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представления получателем субсидий дополнительной отчетности.</w:t>
      </w:r>
    </w:p>
    <w:p w14:paraId="65566038" w14:textId="2CDA071A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8" w:name="sub_2225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субсидии ежемесячно при условии представления ими в </w:t>
      </w:r>
      <w:r w:rsidR="009C609C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25-го числа месяца, следующего за отчетным, отчета, предусмотренного </w:t>
      </w:r>
      <w:hyperlink w:anchor="sub_2212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3DB63530" w14:textId="6E1F3F1C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09" w:name="sub_22252"/>
      <w:bookmarkEnd w:id="10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12233B0C" w14:textId="010BC75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0" w:name="sub_22253"/>
      <w:bookmarkEnd w:id="10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на официальном сайте Учреждения в информационно-телекоммуникационной сети </w:t>
      </w:r>
      <w:r w:rsidR="006E5453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6E5453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а также информацию о заявителях, которым отказано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6C9CEF35" w14:textId="311F0AD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1" w:name="sub_2226"/>
      <w:bookmarkEnd w:id="11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Субсидии за последний месяц года предоставляются не позднее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30 декабря текущего года и рассчитываются на основании данных за ноябрь текущего года.</w:t>
      </w:r>
    </w:p>
    <w:bookmarkEnd w:id="111"/>
    <w:p w14:paraId="5B91B8C4" w14:textId="047DE64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по итогам отчетного года подлежит возврату в бюджет Тульской области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006A226E" w14:textId="457A0F9D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до 31 января года, следующего за отчетным.</w:t>
      </w:r>
    </w:p>
    <w:p w14:paraId="02B786AB" w14:textId="420EAED9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2" w:name="sub_2227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27. Получатель субсидий после устранения причин, послуживших основанием для отказа в предоставлении субсидии, вправе вновь обратиться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за предоставлением субсидии.</w:t>
      </w:r>
    </w:p>
    <w:p w14:paraId="55B6042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3" w:name="sub_2228"/>
      <w:bookmarkEnd w:id="112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28. Размер субсидий, подлежащих ежемесячному перечислению, определяется по формуле:</w:t>
      </w:r>
    </w:p>
    <w:bookmarkEnd w:id="113"/>
    <w:p w14:paraId="42C9E35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623F878" w14:textId="31ECAD88" w:rsidR="00232BAD" w:rsidRPr="00522873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42253578" wp14:editId="74AD2837">
            <wp:extent cx="23717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E85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08115CA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2DCB7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i - коэффициент Организации;</w:t>
      </w:r>
    </w:p>
    <w:p w14:paraId="7EE348FA" w14:textId="4C2D4D55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j - коэффициент группы льготных пассажиров, определенных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на основании форм отчетности, утвержденных в соответствии с </w:t>
      </w:r>
      <w:hyperlink r:id="rId4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Постановления администрации Тульской области от 15.02.2006 N 83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="006E5453" w:rsidRPr="00522873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введении единого месячного льготного проездного билета для отдельных категорий жителей Тульской области</w:t>
      </w:r>
      <w:r w:rsidR="006E5453" w:rsidRPr="00522873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;</w:t>
      </w:r>
    </w:p>
    <w:p w14:paraId="70739A3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СуммTi</w:t>
      </w:r>
      <w:proofErr w:type="spell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1DF08335" w14:textId="39FA5A08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n - количество жителей Тульской области, которые воспользовались правом на проезд по единому месячному льготному проездному билету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отчетном месяце;</w:t>
      </w:r>
    </w:p>
    <w:p w14:paraId="2EE63D8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СуммБ</w:t>
      </w:r>
      <w:proofErr w:type="spell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возмещения из бюджета Тульской области, равная:</w:t>
      </w:r>
    </w:p>
    <w:p w14:paraId="51D3438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680 руб. - для группы инвалидов и участников Великой Отечественной войны;</w:t>
      </w:r>
    </w:p>
    <w:p w14:paraId="30D16F13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180 руб. - для остальных групп льготных категорий пассажиров;</w:t>
      </w:r>
    </w:p>
    <w:p w14:paraId="6E47AC3C" w14:textId="77777777" w:rsidR="006E5453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Стрi</w:t>
      </w:r>
      <w:proofErr w:type="spell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</w:t>
      </w:r>
      <w:r w:rsidR="006E5453" w:rsidRPr="00522873">
        <w:rPr>
          <w:rFonts w:ascii="PT Astra Serif" w:hAnsi="PT Astra Serif" w:cs="Times New Roman CYR"/>
          <w:sz w:val="28"/>
          <w:szCs w:val="28"/>
          <w:lang w:eastAsia="ru-RU"/>
        </w:rPr>
        <w:t>вмененный доход Организации за отчетный месяц от перевозок льготных категорий пассажиров (на основании отчета по форме, утвержденной Министерством), равный сумме:</w:t>
      </w:r>
    </w:p>
    <w:p w14:paraId="0847803A" w14:textId="4529C3C1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суммы стоимости всех поездок льготных категорий пассажиров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за отчетный месяц, совершенных по единым месячным льготным проездным билетам, по установленным тарифам для перевозок в пригородном сообщении;</w:t>
      </w:r>
    </w:p>
    <w:p w14:paraId="3A0EDAF5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произведения общего количества поездок льготных категорий пассажиров за отчетный месяц, совершенных по единым месячным льготным проездным билетам, и тарифа, установленного на одну поездку для перевозок в городском сообщении;</w:t>
      </w:r>
    </w:p>
    <w:p w14:paraId="66F2B115" w14:textId="03EC242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proofErr w:type="spellStart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Собщ</w:t>
      </w:r>
      <w:proofErr w:type="spellEnd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вмененного дохода за отчетный месяц от перевозок льготных категорий пассажиров всех Организаций, осуществляющих перевозку льготных категорий пассажиров по маршрутам регулярных перевозок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Тульской области.</w:t>
      </w:r>
    </w:p>
    <w:p w14:paraId="078068CB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4" w:name="sub_2229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29. Размер субсидий, подлежащих перечислению за предыдущий период текущего финансового года, определяется по формуле:</w:t>
      </w:r>
    </w:p>
    <w:bookmarkEnd w:id="114"/>
    <w:p w14:paraId="6440F861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B8589C4" w14:textId="4B1AC89F" w:rsidR="00232BAD" w:rsidRPr="00522873" w:rsidRDefault="00232BAD" w:rsidP="00232BAD">
      <w:pPr>
        <w:adjustRightInd w:val="0"/>
        <w:ind w:firstLine="698"/>
        <w:jc w:val="center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28812126" wp14:editId="1C9995F6">
            <wp:extent cx="1295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D02E697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3550626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где:</w:t>
      </w:r>
    </w:p>
    <w:p w14:paraId="5FD9AABB" w14:textId="0E0C30AE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CE17F80" wp14:editId="6E27F5C3">
            <wp:extent cx="523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период;</w:t>
      </w:r>
    </w:p>
    <w:p w14:paraId="3C77BA5A" w14:textId="51B0BEC4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noProof/>
          <w:sz w:val="28"/>
          <w:szCs w:val="28"/>
          <w:lang w:eastAsia="ru-RU"/>
        </w:rPr>
        <w:drawing>
          <wp:inline distT="0" distB="0" distL="0" distR="0" wp14:anchorId="71E54363" wp14:editId="0509528E">
            <wp:extent cx="6096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- сумма субсидии Организации за отчетный месяц;</w:t>
      </w:r>
    </w:p>
    <w:p w14:paraId="5834D02E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m - месяцы отчетного периода.</w:t>
      </w:r>
    </w:p>
    <w:p w14:paraId="7D236B78" w14:textId="15328CE2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5" w:name="sub_222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30. Результатом предоставления субсидии является обеспечение льготного проезда для отдельных категорий жителей Тульской области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результате реализации единого месячного льготного проездного билета.</w:t>
      </w:r>
    </w:p>
    <w:bookmarkEnd w:id="115"/>
    <w:p w14:paraId="52DED6F9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Показателем, необходимым для достижения результатов предоставления субсидии, является количество перевезенных пассажиров отдельных категорий граждан на транспорте общего пользования по маршрутам регулярных перевозок на муниципальных и межмуниципальных маршрутах Тульской области по регулируемым тарифам.</w:t>
      </w:r>
    </w:p>
    <w:p w14:paraId="49E9FC6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6" w:name="sub_22293"/>
      <w:r w:rsidRPr="00522873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Значение показателя, необходимого для достижения результата предоставления субсидии и значение результата предоставления субсидии, устанавливается в Соглашении.</w:t>
      </w:r>
    </w:p>
    <w:p w14:paraId="3083DAA0" w14:textId="662016BF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7" w:name="sub_2230"/>
      <w:bookmarkEnd w:id="116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31. </w:t>
      </w:r>
      <w:r w:rsidR="000E72CC" w:rsidRPr="00522873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не позднее десятого рабочего дня, следующего за днем принятия в соответствии с </w:t>
      </w:r>
      <w:hyperlink w:anchor="sub_2221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117"/>
    <w:p w14:paraId="4D66E73E" w14:textId="6CF70C20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</w:t>
      </w:r>
      <w:r w:rsidR="00A83F4D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в заявлении о предоставлении субсидии.</w:t>
      </w:r>
    </w:p>
    <w:p w14:paraId="7FC21B6C" w14:textId="52B5E95D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8" w:name="sub_223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32. Проверка соблюдения получателями субсидий условий, целей </w:t>
      </w:r>
      <w:r w:rsidR="007B24BE" w:rsidRPr="00522873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пункте 30 настоящего Порядка, осуществляется Министерством, Учреждением и органами государственного финансового контроля.</w:t>
      </w:r>
    </w:p>
    <w:p w14:paraId="54A2FFA2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9" w:name="sub_2232"/>
      <w:bookmarkEnd w:id="118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33.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0C35DE5E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0" w:name="sub_22323"/>
      <w:bookmarkEnd w:id="119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9" w:history="1">
        <w:r w:rsidRPr="00522873">
          <w:rPr>
            <w:rFonts w:ascii="PT Astra Serif" w:hAnsi="PT Astra Serif" w:cs="Times New Roman CYR"/>
            <w:sz w:val="28"/>
            <w:szCs w:val="28"/>
            <w:lang w:eastAsia="ru-RU"/>
          </w:rPr>
          <w:t>пункте 30</w:t>
        </w:r>
      </w:hyperlink>
      <w:r w:rsidRPr="00522873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09A080F0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1" w:name="sub_223230"/>
      <w:bookmarkEnd w:id="120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Получатель субсидий обязан в течение 10 рабочих дней со дня получения письменного требования Учреждения о возврате субсидии возвратить ее в доход бюджета Тульской области.</w:t>
      </w:r>
    </w:p>
    <w:p w14:paraId="6D7F20EC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2" w:name="sub_223240"/>
      <w:bookmarkEnd w:id="121"/>
      <w:r w:rsidRPr="00522873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122"/>
    <w:p w14:paraId="411EDE3E" w14:textId="77777777" w:rsidR="00232BAD" w:rsidRPr="00522873" w:rsidRDefault="00232BAD" w:rsidP="00232BAD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2D51896" w14:textId="5C991086" w:rsidR="00232BAD" w:rsidRPr="00522873" w:rsidRDefault="00232BA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71BC9E8" w14:textId="001DB256" w:rsidR="00A83F4D" w:rsidRPr="00522873" w:rsidRDefault="00A83F4D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1E1BA5F" w14:textId="77777777" w:rsidR="00746CF9" w:rsidRPr="00522873" w:rsidRDefault="00746CF9" w:rsidP="00232BAD">
      <w:pPr>
        <w:tabs>
          <w:tab w:val="left" w:pos="962"/>
        </w:tabs>
        <w:spacing w:line="298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F70D4E0" w14:textId="77777777" w:rsidR="0022244F" w:rsidRPr="00522873" w:rsidRDefault="0022244F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D34E663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8AFE0F6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13EB02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015EC9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0C98D6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F2AD995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3E164A" w14:textId="77777777" w:rsidR="00D6451E" w:rsidRPr="00522873" w:rsidRDefault="00D6451E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A3F4A02" w14:textId="349B08B5" w:rsidR="00A83F4D" w:rsidRPr="00522873" w:rsidRDefault="00A83F4D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lastRenderedPageBreak/>
        <w:t>Приложение</w:t>
      </w:r>
      <w:r w:rsidR="00746CF9" w:rsidRPr="0052287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№2</w:t>
      </w:r>
    </w:p>
    <w:p w14:paraId="32E58382" w14:textId="77777777" w:rsidR="00746CF9" w:rsidRPr="00522873" w:rsidRDefault="00746CF9" w:rsidP="00746CF9">
      <w:pPr>
        <w:pStyle w:val="10"/>
        <w:spacing w:before="76"/>
        <w:ind w:left="2880" w:right="-41"/>
        <w:jc w:val="right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К Объявлению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проведении</w:t>
      </w:r>
      <w:r w:rsidRPr="00522873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отбора</w:t>
      </w:r>
      <w:r w:rsidRPr="00522873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>получателей</w:t>
      </w:r>
      <w:r w:rsidRPr="00522873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22873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общественным транспортом,</w:t>
      </w:r>
    </w:p>
    <w:p w14:paraId="29F2E9AC" w14:textId="77777777" w:rsidR="00746CF9" w:rsidRPr="00522873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>на</w:t>
      </w:r>
      <w:r w:rsidRPr="00522873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>возмещение</w:t>
      </w:r>
      <w:r w:rsidRPr="00522873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Pr="00522873">
        <w:rPr>
          <w:rFonts w:ascii="PT Astra Serif" w:hAnsi="PT Astra Serif"/>
          <w:b/>
          <w:bCs/>
          <w:sz w:val="28"/>
          <w:szCs w:val="28"/>
        </w:rPr>
        <w:t xml:space="preserve">недополученных доходов, возникающих в результате предоставления льгот отдельным категориям граждан, </w:t>
      </w:r>
    </w:p>
    <w:p w14:paraId="66FB297C" w14:textId="77777777" w:rsidR="00746CF9" w:rsidRPr="00522873" w:rsidRDefault="00746CF9" w:rsidP="00746CF9">
      <w:pPr>
        <w:spacing w:before="2"/>
        <w:ind w:left="2880" w:right="-41"/>
        <w:jc w:val="right"/>
        <w:rPr>
          <w:rFonts w:ascii="PT Astra Serif" w:hAnsi="PT Astra Serif"/>
          <w:b/>
          <w:bCs/>
          <w:sz w:val="28"/>
          <w:szCs w:val="28"/>
        </w:rPr>
      </w:pPr>
      <w:r w:rsidRPr="00522873">
        <w:rPr>
          <w:rFonts w:ascii="PT Astra Serif" w:hAnsi="PT Astra Serif"/>
          <w:b/>
          <w:bCs/>
          <w:sz w:val="28"/>
          <w:szCs w:val="28"/>
        </w:rPr>
        <w:t xml:space="preserve">а также в связи с реализацией </w:t>
      </w:r>
      <w:r w:rsidRPr="00522873">
        <w:rPr>
          <w:rFonts w:ascii="PT Astra Serif" w:hAnsi="PT Astra Serif"/>
          <w:b/>
          <w:bCs/>
          <w:sz w:val="28"/>
          <w:szCs w:val="28"/>
        </w:rPr>
        <w:br/>
        <w:t>Закона Тульской области «О защите прав ребенка»</w:t>
      </w:r>
    </w:p>
    <w:p w14:paraId="4A26B6CF" w14:textId="4A400954" w:rsidR="00746CF9" w:rsidRPr="00522873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5B2A519" w14:textId="017471CC" w:rsidR="00746CF9" w:rsidRPr="00522873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3E5E0C" w14:textId="77777777" w:rsidR="00746CF9" w:rsidRPr="00522873" w:rsidRDefault="00746CF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C323AE" w14:textId="77777777" w:rsidR="000D1F89" w:rsidRPr="00522873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522873" w14:paraId="3D97A75A" w14:textId="77777777" w:rsidTr="008B1122">
        <w:trPr>
          <w:trHeight w:val="1060"/>
          <w:jc w:val="right"/>
        </w:trPr>
        <w:tc>
          <w:tcPr>
            <w:tcW w:w="3762" w:type="dxa"/>
          </w:tcPr>
          <w:p w14:paraId="073C8EA0" w14:textId="77777777" w:rsidR="000D1F89" w:rsidRPr="00522873" w:rsidRDefault="000D1F89" w:rsidP="008B112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22873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t>Государственное учреждение Тульской области «Организатор перевозок и навигации»</w:t>
            </w:r>
          </w:p>
          <w:p w14:paraId="39383D62" w14:textId="77777777" w:rsidR="000D1F89" w:rsidRPr="00522873" w:rsidRDefault="000D1F89" w:rsidP="008B1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7DFBFDDC" w14:textId="77777777" w:rsidR="000D1F89" w:rsidRPr="00522873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4746DCC7" w14:textId="77777777" w:rsidR="000D1F89" w:rsidRPr="00522873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0490A1E0" w14:textId="77777777" w:rsidR="000D1F89" w:rsidRPr="00522873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522873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3B9ED136" w14:textId="77777777" w:rsidR="000D1F89" w:rsidRPr="00522873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/>
          <w:b/>
          <w:sz w:val="28"/>
        </w:rPr>
        <w:t xml:space="preserve"> </w:t>
      </w:r>
      <w:r w:rsidRPr="00522873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522873">
        <w:rPr>
          <w:rFonts w:ascii="PT Astra Serif" w:hAnsi="PT Astra Serif"/>
        </w:rPr>
        <w:t xml:space="preserve"> </w:t>
      </w:r>
      <w:r w:rsidRPr="00522873">
        <w:rPr>
          <w:rFonts w:ascii="PT Astra Serif" w:hAnsi="PT Astra Serif"/>
          <w:b/>
          <w:sz w:val="28"/>
          <w:szCs w:val="28"/>
        </w:rPr>
        <w:t>на возмещение недополученных доходов в связи с реализацией Закона Тульской области «О защите прав ребенка»</w:t>
      </w:r>
    </w:p>
    <w:p w14:paraId="56CCDF5B" w14:textId="77777777" w:rsidR="000D1F89" w:rsidRPr="00522873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522873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</w:t>
      </w:r>
    </w:p>
    <w:p w14:paraId="0CA17EA1" w14:textId="77777777" w:rsidR="000D1F89" w:rsidRPr="00522873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522873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522873">
        <w:rPr>
          <w:rFonts w:ascii="PT Astra Serif" w:eastAsiaTheme="minorHAnsi" w:hAnsi="PT Astra Serif" w:cs="Courier New"/>
          <w:sz w:val="20"/>
          <w:szCs w:val="20"/>
        </w:rPr>
        <w:t>(</w:t>
      </w:r>
      <w:r w:rsidRPr="00522873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522873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2A838E6D" w14:textId="333827DB" w:rsidR="000D1F89" w:rsidRPr="00522873" w:rsidRDefault="000D1F89" w:rsidP="000D1F89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связи </w:t>
      </w:r>
      <w:r w:rsidR="000E72CC" w:rsidRPr="00522873">
        <w:rPr>
          <w:rFonts w:ascii="PT Astra Serif" w:eastAsiaTheme="minorHAnsi" w:hAnsi="PT Astra Serif"/>
          <w:sz w:val="28"/>
          <w:szCs w:val="28"/>
        </w:rPr>
        <w:br/>
      </w:r>
      <w:r w:rsidRPr="00522873">
        <w:rPr>
          <w:rFonts w:ascii="PT Astra Serif" w:eastAsiaTheme="minorHAnsi" w:hAnsi="PT Astra Serif"/>
          <w:sz w:val="28"/>
          <w:szCs w:val="28"/>
        </w:rPr>
        <w:t xml:space="preserve">с реализацией Закона Тульской области «О защите прав ребенка», утвержденным </w:t>
      </w:r>
      <w:r w:rsidRPr="00522873">
        <w:rPr>
          <w:rFonts w:ascii="PT Astra Serif" w:hAnsi="PT Astra Serif"/>
          <w:sz w:val="28"/>
        </w:rPr>
        <w:t xml:space="preserve">постановлением правительства Тульской области от 05.05.2012 № 173 </w:t>
      </w:r>
      <w:r w:rsidR="000E72CC" w:rsidRPr="00522873">
        <w:rPr>
          <w:rFonts w:ascii="PT Astra Serif" w:hAnsi="PT Astra Serif"/>
          <w:sz w:val="28"/>
        </w:rPr>
        <w:br/>
      </w:r>
      <w:r w:rsidRPr="00522873">
        <w:rPr>
          <w:rFonts w:ascii="PT Astra Serif" w:hAnsi="PT Astra Serif"/>
          <w:sz w:val="28"/>
        </w:rPr>
        <w:t xml:space="preserve">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E72CC" w:rsidRPr="00522873">
        <w:rPr>
          <w:rFonts w:ascii="PT Astra Serif" w:hAnsi="PT Astra Serif"/>
          <w:sz w:val="28"/>
        </w:rPr>
        <w:br/>
      </w:r>
      <w:r w:rsidRPr="00522873">
        <w:rPr>
          <w:rFonts w:ascii="PT Astra Serif" w:hAnsi="PT Astra Serif"/>
          <w:sz w:val="28"/>
        </w:rPr>
        <w:t xml:space="preserve">с реализацией Закона Тульской области «О защите прав ребенка» </w:t>
      </w:r>
      <w:r w:rsidRPr="00522873">
        <w:rPr>
          <w:rFonts w:ascii="PT Astra Serif" w:hAnsi="PT Astra Serif"/>
          <w:sz w:val="28"/>
          <w:szCs w:val="28"/>
        </w:rPr>
        <w:t>(далее – Порядок), 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обеспечения бесплатного проезда детей-сирот в</w:t>
      </w:r>
      <w:r w:rsidRPr="00522873">
        <w:rPr>
          <w:rFonts w:ascii="PT Astra Serif" w:eastAsiaTheme="minorHAnsi" w:hAnsi="PT Astra Serif" w:cs="Courier New"/>
          <w:sz w:val="28"/>
          <w:szCs w:val="28"/>
        </w:rPr>
        <w:t xml:space="preserve"> связи с реализацией Закона Тульской области «О защите прав ребенка» </w:t>
      </w:r>
      <w:r w:rsidR="000E72CC" w:rsidRPr="00522873">
        <w:rPr>
          <w:rFonts w:ascii="PT Astra Serif" w:eastAsiaTheme="minorHAnsi" w:hAnsi="PT Astra Serif" w:cs="Courier New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по маршрут</w:t>
      </w:r>
      <w:r w:rsidR="00AE1A7C" w:rsidRPr="00522873">
        <w:rPr>
          <w:rFonts w:ascii="PT Astra Serif" w:hAnsi="PT Astra Serif"/>
          <w:sz w:val="28"/>
          <w:szCs w:val="28"/>
        </w:rPr>
        <w:t>у</w:t>
      </w:r>
      <w:r w:rsidRPr="00522873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AE1A7C" w:rsidRPr="00522873">
        <w:rPr>
          <w:rFonts w:ascii="PT Astra Serif" w:hAnsi="PT Astra Serif"/>
          <w:sz w:val="28"/>
          <w:szCs w:val="28"/>
        </w:rPr>
        <w:t>___________________________________________</w:t>
      </w:r>
      <w:r w:rsidR="000E72CC" w:rsidRPr="00522873">
        <w:rPr>
          <w:rFonts w:ascii="PT Astra Serif" w:hAnsi="PT Astra Serif"/>
          <w:sz w:val="28"/>
          <w:szCs w:val="28"/>
        </w:rPr>
        <w:t>______________</w:t>
      </w:r>
      <w:r w:rsidR="00AE1A7C" w:rsidRPr="00522873">
        <w:rPr>
          <w:rFonts w:ascii="PT Astra Serif" w:hAnsi="PT Astra Serif"/>
          <w:sz w:val="28"/>
          <w:szCs w:val="28"/>
        </w:rPr>
        <w:t>__</w:t>
      </w:r>
    </w:p>
    <w:p w14:paraId="1BAD3C1C" w14:textId="14D082BF" w:rsidR="00AE1A7C" w:rsidRPr="00522873" w:rsidRDefault="00AE1A7C" w:rsidP="00AE1A7C">
      <w:pPr>
        <w:spacing w:after="1"/>
        <w:jc w:val="both"/>
        <w:rPr>
          <w:rFonts w:ascii="PT Astra Serif" w:hAnsi="PT Astra Serif"/>
          <w:sz w:val="28"/>
          <w:szCs w:val="28"/>
        </w:rPr>
      </w:pPr>
      <w:bookmarkStart w:id="123" w:name="_Hlk93059346"/>
      <w:r w:rsidRPr="00522873"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E6CB609" w14:textId="0217B279" w:rsidR="00BD7080" w:rsidRPr="00522873" w:rsidRDefault="00AE1A7C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522873">
        <w:rPr>
          <w:rFonts w:ascii="PT Astra Serif" w:hAnsi="PT Astra Serif"/>
          <w:sz w:val="20"/>
          <w:szCs w:val="20"/>
          <w:vertAlign w:val="subscript"/>
        </w:rPr>
        <w:t>№ и дата Свидетельства об осуществлении перевозок по маршруту регулярных перевозок или № и дата контракта</w:t>
      </w:r>
      <w:r w:rsidR="001D4981" w:rsidRPr="00522873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="00BD7080" w:rsidRPr="00522873">
        <w:rPr>
          <w:rFonts w:ascii="PT Astra Serif" w:hAnsi="PT Astra Serif"/>
          <w:sz w:val="20"/>
          <w:szCs w:val="20"/>
          <w:vertAlign w:val="subscript"/>
        </w:rPr>
        <w:t xml:space="preserve">на выполнение работ, связанных с осуществлением </w:t>
      </w:r>
    </w:p>
    <w:p w14:paraId="781C2C34" w14:textId="77777777" w:rsidR="00BD7080" w:rsidRPr="00522873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522873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  <w:r w:rsidRPr="00522873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bookmarkEnd w:id="123"/>
    <w:p w14:paraId="4BCF0550" w14:textId="77777777" w:rsidR="00BD7080" w:rsidRPr="00522873" w:rsidRDefault="00BD7080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3BC117A5" w14:textId="778887CF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lastRenderedPageBreak/>
        <w:t>Реквизиты:</w:t>
      </w:r>
    </w:p>
    <w:p w14:paraId="79B4F632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2E55D387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2DA0A328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06A00974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44976B66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D81F066" w14:textId="77777777" w:rsidR="000D1F89" w:rsidRPr="00522873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7CF06519" w14:textId="77777777" w:rsidR="000D1F89" w:rsidRPr="00522873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2D636D97" w14:textId="68CC4813" w:rsidR="000D1F89" w:rsidRPr="00522873" w:rsidRDefault="000D1F89" w:rsidP="000D1F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 xml:space="preserve">её соответствие данным производственного учета, бухгалтерской отчетности, </w:t>
      </w:r>
      <w:r w:rsidR="0022244F" w:rsidRPr="00522873">
        <w:rPr>
          <w:rFonts w:ascii="PT Astra Serif" w:hAnsi="PT Astra Serif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а также сведениям, представленным в органы Государственной статистики.</w:t>
      </w:r>
    </w:p>
    <w:p w14:paraId="5A6FF6EC" w14:textId="77777777" w:rsidR="000D1F89" w:rsidRPr="00522873" w:rsidRDefault="000D1F89" w:rsidP="000D1F89">
      <w:pPr>
        <w:jc w:val="both"/>
        <w:rPr>
          <w:rFonts w:ascii="PT Astra Serif" w:hAnsi="PT Astra Serif"/>
          <w:sz w:val="28"/>
          <w:szCs w:val="28"/>
        </w:rPr>
      </w:pPr>
    </w:p>
    <w:p w14:paraId="14609700" w14:textId="7FF5F749" w:rsidR="000D1F89" w:rsidRPr="00522873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 xml:space="preserve">Перечень (опись) документов, предусмотренных пунктом 11 приложения № 1 </w:t>
      </w:r>
      <w:r w:rsidR="0022244F" w:rsidRPr="00522873">
        <w:rPr>
          <w:rFonts w:ascii="PT Astra Serif" w:eastAsia="Calibri" w:hAnsi="PT Astra Serif" w:cs="PT Astra Serif"/>
          <w:sz w:val="28"/>
          <w:szCs w:val="28"/>
        </w:rPr>
        <w:br/>
      </w:r>
      <w:r w:rsidRPr="00522873">
        <w:rPr>
          <w:rFonts w:ascii="PT Astra Serif" w:eastAsia="Calibri" w:hAnsi="PT Astra Serif" w:cs="PT Astra Serif"/>
          <w:sz w:val="28"/>
          <w:szCs w:val="28"/>
        </w:rPr>
        <w:t>к Порядку, прилагается.</w:t>
      </w:r>
    </w:p>
    <w:p w14:paraId="588D979E" w14:textId="77777777" w:rsidR="000D1F89" w:rsidRPr="00522873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4AFE6037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522873" w:rsidRPr="00522873" w14:paraId="58FCEC08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DF354" w14:textId="77777777" w:rsidR="000D1F89" w:rsidRPr="00522873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8CB8" w14:textId="77777777" w:rsidR="000D1F89" w:rsidRPr="00522873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F5952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568A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EA501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522873" w14:paraId="73ED0BAA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F7D27C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522873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52C83F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9D8F3A1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0719B0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71699A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67E566FA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p w14:paraId="66AC6626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522873" w14:paraId="32FD58AC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BE21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01A2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97141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9670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A3FFE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F666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A7C19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7AB24" w14:textId="77777777" w:rsidR="000D1F89" w:rsidRPr="00522873" w:rsidRDefault="000D1F89" w:rsidP="008B1122">
            <w:pPr>
              <w:ind w:left="57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г.</w:t>
            </w:r>
          </w:p>
        </w:tc>
      </w:tr>
    </w:tbl>
    <w:p w14:paraId="3C3F9B19" w14:textId="77777777" w:rsidR="000D1F89" w:rsidRPr="00522873" w:rsidRDefault="000D1F89" w:rsidP="000D1F89">
      <w:pPr>
        <w:rPr>
          <w:rFonts w:ascii="PT Astra Serif" w:hAnsi="PT Astra Serif"/>
        </w:rPr>
      </w:pPr>
    </w:p>
    <w:p w14:paraId="6F2DD509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C52BAFF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825FEC" w14:textId="238C93B2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30AD9DF" w14:textId="3255216B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EFE4CF" w14:textId="3C2991FF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D2B157" w14:textId="2AEA17F2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A5615F" w14:textId="70957E22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AE4E47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DD2A05F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475A42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6977D2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CA5F1E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B8D164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87E156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6FD1A92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9A88A1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81234B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449355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0D9C4B8" w14:textId="77777777" w:rsidR="00746CF9" w:rsidRPr="00522873" w:rsidRDefault="00746CF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A443649" w14:textId="214EE0C2" w:rsidR="000D1F89" w:rsidRPr="00522873" w:rsidRDefault="000D1F89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6A112666" w14:textId="2EFB128A" w:rsidR="00D6451E" w:rsidRPr="00522873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7102F8CB" w14:textId="1A0F7A96" w:rsidR="00D6451E" w:rsidRPr="00522873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5EDE8343" w14:textId="77777777" w:rsidR="00D6451E" w:rsidRPr="00522873" w:rsidRDefault="00D6451E" w:rsidP="000D1F89">
      <w:pPr>
        <w:spacing w:line="276" w:lineRule="auto"/>
        <w:jc w:val="center"/>
        <w:rPr>
          <w:rFonts w:ascii="PT Astra Serif" w:hAnsi="PT Astra Serif"/>
          <w:b/>
        </w:rPr>
      </w:pPr>
    </w:p>
    <w:p w14:paraId="35E3691C" w14:textId="77777777" w:rsidR="000D1F89" w:rsidRPr="00522873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0D1F89" w:rsidRPr="00522873" w14:paraId="01F54781" w14:textId="77777777" w:rsidTr="008B1122">
        <w:trPr>
          <w:trHeight w:val="1060"/>
          <w:jc w:val="right"/>
        </w:trPr>
        <w:tc>
          <w:tcPr>
            <w:tcW w:w="3762" w:type="dxa"/>
          </w:tcPr>
          <w:p w14:paraId="704421CC" w14:textId="77777777" w:rsidR="000D1F89" w:rsidRPr="00522873" w:rsidRDefault="000D1F89" w:rsidP="008B112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  <w:r w:rsidRPr="00522873"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  <w:lastRenderedPageBreak/>
              <w:t>Государственное учреждение Тульской области «Организатор перевозок и навигации»</w:t>
            </w:r>
          </w:p>
          <w:p w14:paraId="00D18C05" w14:textId="77777777" w:rsidR="000D1F89" w:rsidRPr="00522873" w:rsidRDefault="000D1F89" w:rsidP="008B11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</w:tbl>
    <w:p w14:paraId="39C4CF5F" w14:textId="77777777" w:rsidR="000D1F89" w:rsidRPr="00522873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</w:rPr>
      </w:pPr>
    </w:p>
    <w:p w14:paraId="4E5434A1" w14:textId="77777777" w:rsidR="000D1F89" w:rsidRPr="00522873" w:rsidRDefault="000D1F89" w:rsidP="000D1F89">
      <w:pPr>
        <w:adjustRightInd w:val="0"/>
        <w:spacing w:line="276" w:lineRule="auto"/>
        <w:jc w:val="center"/>
        <w:rPr>
          <w:rFonts w:ascii="PT Astra Serif" w:eastAsiaTheme="minorHAnsi" w:hAnsi="PT Astra Serif" w:cs="PT Astra Serif"/>
          <w:b/>
          <w:sz w:val="28"/>
        </w:rPr>
      </w:pPr>
      <w:r w:rsidRPr="00522873">
        <w:rPr>
          <w:rFonts w:ascii="PT Astra Serif" w:eastAsiaTheme="minorHAnsi" w:hAnsi="PT Astra Serif" w:cs="PT Astra Serif"/>
          <w:b/>
          <w:sz w:val="28"/>
        </w:rPr>
        <w:t>Заявление</w:t>
      </w:r>
    </w:p>
    <w:p w14:paraId="0F73F02A" w14:textId="77777777" w:rsidR="000D1F89" w:rsidRPr="00522873" w:rsidRDefault="000D1F89" w:rsidP="000D1F89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/>
          <w:b/>
          <w:sz w:val="28"/>
        </w:rPr>
        <w:t xml:space="preserve"> </w:t>
      </w:r>
      <w:r w:rsidRPr="00522873">
        <w:rPr>
          <w:rFonts w:ascii="PT Astra Serif" w:hAnsi="PT Astra Serif"/>
          <w:b/>
          <w:sz w:val="28"/>
          <w:szCs w:val="28"/>
        </w:rPr>
        <w:t>о предоставлении субсидии</w:t>
      </w:r>
      <w:r w:rsidRPr="00522873">
        <w:rPr>
          <w:rFonts w:ascii="PT Astra Serif" w:hAnsi="PT Astra Serif"/>
        </w:rPr>
        <w:t xml:space="preserve"> </w:t>
      </w:r>
      <w:r w:rsidRPr="00522873">
        <w:rPr>
          <w:rFonts w:ascii="PT Astra Serif" w:hAnsi="PT Astra Serif"/>
          <w:b/>
          <w:sz w:val="28"/>
          <w:szCs w:val="28"/>
        </w:rPr>
        <w:t xml:space="preserve">на возмещение недополученных доходов, возникающих в результате предоставления льгот </w:t>
      </w:r>
      <w:r w:rsidRPr="00522873">
        <w:rPr>
          <w:rFonts w:ascii="PT Astra Serif" w:hAnsi="PT Astra Serif"/>
          <w:b/>
          <w:sz w:val="28"/>
          <w:szCs w:val="28"/>
        </w:rPr>
        <w:br/>
        <w:t xml:space="preserve">отдельным категориям граждан </w:t>
      </w:r>
    </w:p>
    <w:p w14:paraId="6DD12F68" w14:textId="77777777" w:rsidR="000D1F89" w:rsidRPr="00522873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8"/>
          <w:szCs w:val="28"/>
        </w:rPr>
      </w:pPr>
      <w:r w:rsidRPr="00522873">
        <w:rPr>
          <w:rFonts w:ascii="PT Astra Serif" w:eastAsiaTheme="minorHAnsi" w:hAnsi="PT Astra Serif" w:cs="Courier New"/>
          <w:sz w:val="28"/>
          <w:szCs w:val="28"/>
        </w:rPr>
        <w:t>____________________________________________________________________</w:t>
      </w:r>
    </w:p>
    <w:p w14:paraId="0D1492CF" w14:textId="77777777" w:rsidR="000D1F89" w:rsidRPr="00522873" w:rsidRDefault="000D1F89" w:rsidP="000D1F89">
      <w:pPr>
        <w:adjustRightInd w:val="0"/>
        <w:spacing w:line="276" w:lineRule="auto"/>
        <w:jc w:val="both"/>
        <w:rPr>
          <w:rFonts w:ascii="PT Astra Serif" w:eastAsiaTheme="minorHAnsi" w:hAnsi="PT Astra Serif" w:cs="Courier New"/>
          <w:sz w:val="20"/>
          <w:szCs w:val="20"/>
        </w:rPr>
      </w:pPr>
      <w:r w:rsidRPr="00522873">
        <w:rPr>
          <w:rFonts w:ascii="PT Astra Serif" w:eastAsiaTheme="minorHAnsi" w:hAnsi="PT Astra Serif" w:cs="Courier New"/>
          <w:sz w:val="28"/>
          <w:szCs w:val="28"/>
        </w:rPr>
        <w:t xml:space="preserve">                                       </w:t>
      </w:r>
      <w:r w:rsidRPr="00522873">
        <w:rPr>
          <w:rFonts w:ascii="PT Astra Serif" w:eastAsiaTheme="minorHAnsi" w:hAnsi="PT Astra Serif" w:cs="Courier New"/>
          <w:sz w:val="20"/>
          <w:szCs w:val="20"/>
        </w:rPr>
        <w:t>(</w:t>
      </w:r>
      <w:r w:rsidRPr="00522873">
        <w:rPr>
          <w:rFonts w:ascii="PT Astra Serif" w:eastAsiaTheme="minorHAnsi" w:hAnsi="PT Astra Serif" w:cs="Courier New"/>
        </w:rPr>
        <w:t>наименование Получателя, ИНН, КПП, адрес</w:t>
      </w:r>
      <w:r w:rsidRPr="00522873">
        <w:rPr>
          <w:rFonts w:ascii="PT Astra Serif" w:eastAsiaTheme="minorHAnsi" w:hAnsi="PT Astra Serif" w:cs="Courier New"/>
          <w:sz w:val="20"/>
          <w:szCs w:val="20"/>
        </w:rPr>
        <w:t>)</w:t>
      </w:r>
    </w:p>
    <w:p w14:paraId="3FA01F81" w14:textId="5FDEAE02" w:rsidR="00BD7080" w:rsidRPr="00522873" w:rsidRDefault="000D1F89" w:rsidP="00BD7080">
      <w:pPr>
        <w:spacing w:after="1"/>
        <w:ind w:firstLine="709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Theme="minorHAnsi" w:hAnsi="PT Astra Serif"/>
          <w:sz w:val="28"/>
          <w:szCs w:val="28"/>
        </w:rPr>
        <w:t xml:space="preserve">в соответствии с Порядком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утвержденным </w:t>
      </w:r>
      <w:r w:rsidRPr="00522873">
        <w:rPr>
          <w:rFonts w:ascii="PT Astra Serif" w:hAnsi="PT Astra Serif"/>
          <w:sz w:val="28"/>
        </w:rPr>
        <w:t xml:space="preserve">постановлением правительства Тульской области от 05.05.2012 № 173 «Об утверждении Порядков предоставления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E72CC" w:rsidRPr="00522873">
        <w:rPr>
          <w:rFonts w:ascii="PT Astra Serif" w:hAnsi="PT Astra Serif"/>
          <w:sz w:val="28"/>
        </w:rPr>
        <w:br/>
      </w:r>
      <w:r w:rsidRPr="00522873">
        <w:rPr>
          <w:rFonts w:ascii="PT Astra Serif" w:hAnsi="PT Astra Serif"/>
          <w:sz w:val="28"/>
        </w:rPr>
        <w:t>с реализацией Закона Тульской области «О защите прав ребенка»</w:t>
      </w:r>
      <w:r w:rsidR="00FA237C" w:rsidRPr="00522873">
        <w:rPr>
          <w:rFonts w:ascii="PT Astra Serif" w:hAnsi="PT Astra Serif"/>
          <w:sz w:val="28"/>
        </w:rPr>
        <w:t>»</w:t>
      </w:r>
      <w:r w:rsidRPr="00522873">
        <w:rPr>
          <w:rFonts w:ascii="PT Astra Serif" w:hAnsi="PT Astra Serif"/>
          <w:sz w:val="28"/>
        </w:rPr>
        <w:t xml:space="preserve"> </w:t>
      </w:r>
      <w:r w:rsidRPr="00522873">
        <w:rPr>
          <w:rFonts w:ascii="PT Astra Serif" w:hAnsi="PT Astra Serif"/>
          <w:sz w:val="28"/>
          <w:szCs w:val="28"/>
        </w:rPr>
        <w:t xml:space="preserve">(далее – Порядок), </w:t>
      </w:r>
      <w:r w:rsidRPr="00522873">
        <w:rPr>
          <w:rFonts w:ascii="PT Astra Serif" w:eastAsiaTheme="minorHAnsi" w:hAnsi="PT Astra Serif" w:cs="Courier New"/>
          <w:sz w:val="28"/>
          <w:szCs w:val="28"/>
        </w:rPr>
        <w:t xml:space="preserve">просит допустить к отбору на получение субсидии и в случае прохождения отбора предоставить субсидию в размере объёма недополученных доходов, возникающих в результате реализации единого месячного льготного проездного билета для отдельных категорий жителей Тульской области </w:t>
      </w:r>
      <w:r w:rsidR="000E72CC" w:rsidRPr="00522873">
        <w:rPr>
          <w:rFonts w:ascii="PT Astra Serif" w:eastAsiaTheme="minorHAnsi" w:hAnsi="PT Astra Serif" w:cs="Courier New"/>
          <w:sz w:val="28"/>
          <w:szCs w:val="28"/>
        </w:rPr>
        <w:br/>
      </w:r>
      <w:r w:rsidRPr="00522873">
        <w:rPr>
          <w:rFonts w:ascii="PT Astra Serif" w:hAnsi="PT Astra Serif"/>
          <w:sz w:val="28"/>
          <w:szCs w:val="28"/>
        </w:rPr>
        <w:t>по следующ</w:t>
      </w:r>
      <w:r w:rsidR="00A76227" w:rsidRPr="00522873">
        <w:rPr>
          <w:rFonts w:ascii="PT Astra Serif" w:hAnsi="PT Astra Serif"/>
          <w:sz w:val="28"/>
          <w:szCs w:val="28"/>
        </w:rPr>
        <w:t>ему</w:t>
      </w:r>
      <w:r w:rsidRPr="00522873">
        <w:rPr>
          <w:rFonts w:ascii="PT Astra Serif" w:hAnsi="PT Astra Serif"/>
          <w:sz w:val="28"/>
          <w:szCs w:val="28"/>
        </w:rPr>
        <w:t xml:space="preserve"> </w:t>
      </w:r>
      <w:r w:rsidR="00A76227" w:rsidRPr="00522873">
        <w:rPr>
          <w:rFonts w:ascii="PT Astra Serif" w:hAnsi="PT Astra Serif"/>
          <w:sz w:val="28"/>
          <w:szCs w:val="28"/>
        </w:rPr>
        <w:t>маршруту</w:t>
      </w:r>
      <w:r w:rsidRPr="00522873">
        <w:rPr>
          <w:rFonts w:ascii="PT Astra Serif" w:hAnsi="PT Astra Serif"/>
          <w:sz w:val="28"/>
          <w:szCs w:val="28"/>
        </w:rPr>
        <w:t xml:space="preserve"> регулярных перевозок по регулируемым тарифам</w:t>
      </w:r>
      <w:r w:rsidR="00BD7080" w:rsidRPr="00522873">
        <w:rPr>
          <w:rFonts w:ascii="PT Astra Serif" w:hAnsi="PT Astra Serif"/>
          <w:sz w:val="28"/>
          <w:szCs w:val="28"/>
        </w:rPr>
        <w:t xml:space="preserve"> на основании ____________________________________________________</w:t>
      </w:r>
      <w:r w:rsidR="00A76227" w:rsidRPr="00522873">
        <w:rPr>
          <w:rFonts w:ascii="PT Astra Serif" w:hAnsi="PT Astra Serif"/>
          <w:sz w:val="28"/>
          <w:szCs w:val="28"/>
        </w:rPr>
        <w:t>____</w:t>
      </w:r>
      <w:r w:rsidR="00BD7080" w:rsidRPr="00522873">
        <w:rPr>
          <w:rFonts w:ascii="PT Astra Serif" w:hAnsi="PT Astra Serif"/>
          <w:sz w:val="28"/>
          <w:szCs w:val="28"/>
        </w:rPr>
        <w:t>_</w:t>
      </w:r>
      <w:r w:rsidR="00A76227" w:rsidRPr="00522873">
        <w:rPr>
          <w:rFonts w:ascii="PT Astra Serif" w:hAnsi="PT Astra Serif"/>
          <w:sz w:val="28"/>
          <w:szCs w:val="28"/>
        </w:rPr>
        <w:t>_________</w:t>
      </w:r>
      <w:r w:rsidR="00BD7080" w:rsidRPr="00522873">
        <w:rPr>
          <w:rFonts w:ascii="PT Astra Serif" w:hAnsi="PT Astra Serif"/>
          <w:sz w:val="28"/>
          <w:szCs w:val="28"/>
        </w:rPr>
        <w:t>_</w:t>
      </w:r>
    </w:p>
    <w:p w14:paraId="7CE57226" w14:textId="1CBB9412" w:rsidR="00BD7080" w:rsidRPr="00522873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522873">
        <w:rPr>
          <w:rFonts w:ascii="PT Astra Serif" w:hAnsi="PT Astra Serif"/>
          <w:sz w:val="20"/>
          <w:szCs w:val="20"/>
          <w:vertAlign w:val="subscript"/>
        </w:rPr>
        <w:t xml:space="preserve">№ и дата Свидетельства об осуществлении перевозок по маршруту регулярных перевозок или № и дата контракта на выполнение работ, связанных с </w:t>
      </w:r>
      <w:r w:rsidR="00A76227" w:rsidRPr="00522873">
        <w:rPr>
          <w:rFonts w:ascii="PT Astra Serif" w:hAnsi="PT Astra Serif"/>
          <w:sz w:val="20"/>
          <w:szCs w:val="20"/>
          <w:vertAlign w:val="subscript"/>
        </w:rPr>
        <w:t>осуществлением</w:t>
      </w:r>
    </w:p>
    <w:p w14:paraId="0959174A" w14:textId="02EEC300" w:rsidR="00BD7080" w:rsidRPr="00522873" w:rsidRDefault="00BD7080" w:rsidP="00BD7080">
      <w:pPr>
        <w:spacing w:after="1"/>
        <w:jc w:val="both"/>
        <w:rPr>
          <w:rFonts w:ascii="PT Astra Serif" w:hAnsi="PT Astra Serif"/>
          <w:sz w:val="20"/>
          <w:szCs w:val="20"/>
          <w:vertAlign w:val="subscript"/>
        </w:rPr>
      </w:pPr>
      <w:r w:rsidRPr="00522873">
        <w:rPr>
          <w:rFonts w:ascii="PT Astra Serif" w:hAnsi="PT Astra Serif"/>
          <w:sz w:val="28"/>
          <w:szCs w:val="28"/>
        </w:rPr>
        <w:t>___________________________________________________________________</w:t>
      </w:r>
      <w:r w:rsidR="00A76227" w:rsidRPr="00522873">
        <w:rPr>
          <w:rFonts w:ascii="PT Astra Serif" w:hAnsi="PT Astra Serif"/>
          <w:sz w:val="28"/>
          <w:szCs w:val="28"/>
        </w:rPr>
        <w:t>_.</w:t>
      </w:r>
      <w:r w:rsidR="00A76227" w:rsidRPr="00522873">
        <w:rPr>
          <w:rFonts w:ascii="PT Astra Serif" w:hAnsi="PT Astra Serif"/>
          <w:sz w:val="20"/>
          <w:szCs w:val="20"/>
          <w:vertAlign w:val="subscript"/>
        </w:rPr>
        <w:t xml:space="preserve"> </w:t>
      </w:r>
      <w:r w:rsidRPr="00522873">
        <w:rPr>
          <w:rFonts w:ascii="PT Astra Serif" w:hAnsi="PT Astra Serif"/>
          <w:sz w:val="20"/>
          <w:szCs w:val="20"/>
          <w:vertAlign w:val="subscript"/>
        </w:rPr>
        <w:t>перевозок пассажиров и багажа автотранспортом по регулируемым тарифам</w:t>
      </w:r>
    </w:p>
    <w:p w14:paraId="5A6BB6F7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71571664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Реквизиты:</w:t>
      </w:r>
    </w:p>
    <w:p w14:paraId="3502F36A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наименование организации по банковскому счету___________________,</w:t>
      </w:r>
    </w:p>
    <w:p w14:paraId="4D40F15D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наименование банка ____________________________________________,</w:t>
      </w:r>
    </w:p>
    <w:p w14:paraId="4F785E0B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расчетный счет ________________________________________________,</w:t>
      </w:r>
    </w:p>
    <w:p w14:paraId="57BC9CFE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БИК _________________________________________________________.</w:t>
      </w:r>
    </w:p>
    <w:p w14:paraId="79DFA3AC" w14:textId="77777777" w:rsidR="000D1F89" w:rsidRPr="00522873" w:rsidRDefault="000D1F89" w:rsidP="000D1F89">
      <w:pPr>
        <w:spacing w:after="1"/>
        <w:jc w:val="both"/>
        <w:rPr>
          <w:rFonts w:ascii="PT Astra Serif" w:hAnsi="PT Astra Serif"/>
          <w:sz w:val="28"/>
          <w:szCs w:val="28"/>
        </w:rPr>
      </w:pPr>
    </w:p>
    <w:p w14:paraId="222BBE19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032881B4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>Согласен на заключение соглашения о предоставлении субсидии.</w:t>
      </w:r>
    </w:p>
    <w:p w14:paraId="440487D8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</w:p>
    <w:p w14:paraId="7CDC3ED0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>Настоящим подтверждаю достоверность представленной информации, её соответствие данным производственного учета, бухгалтерской отчетности, а также сведениям, представленным в органы Государственной статистики.</w:t>
      </w:r>
    </w:p>
    <w:p w14:paraId="28629E23" w14:textId="77777777" w:rsidR="000D1F89" w:rsidRPr="00522873" w:rsidRDefault="000D1F89" w:rsidP="000D1F89">
      <w:pPr>
        <w:spacing w:before="120" w:after="120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lastRenderedPageBreak/>
        <w:t>Перечень (опись) документов, предусмотренных пунктом 11 приложения № 2 к Порядку, прилагается.</w:t>
      </w:r>
    </w:p>
    <w:p w14:paraId="6A595FD5" w14:textId="77777777" w:rsidR="000D1F89" w:rsidRPr="00522873" w:rsidRDefault="000D1F89" w:rsidP="000D1F89">
      <w:pPr>
        <w:spacing w:before="120" w:after="120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="Calibri" w:hAnsi="PT Astra Serif" w:cs="PT Astra Serif"/>
          <w:sz w:val="28"/>
          <w:szCs w:val="28"/>
        </w:rPr>
        <w:t>Приложение: на ____ л. в ед. экз.</w:t>
      </w:r>
    </w:p>
    <w:p w14:paraId="01BE5449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522873" w:rsidRPr="00522873" w14:paraId="770AED08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2931" w14:textId="77777777" w:rsidR="000D1F89" w:rsidRPr="00522873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313F" w14:textId="77777777" w:rsidR="000D1F89" w:rsidRPr="00522873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6EC6B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896FE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56B1C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522873" w14:paraId="2C82D75B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344044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522873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492745A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1868014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EC61DE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73835A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22873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328C98B9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522873" w14:paraId="0AC8D937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BC2CE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2B41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15553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31C88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A5CE8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FF68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50B6D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3BDA" w14:textId="77777777" w:rsidR="000D1F89" w:rsidRPr="00522873" w:rsidRDefault="000D1F89" w:rsidP="008B1122">
            <w:pPr>
              <w:ind w:left="57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г.</w:t>
            </w:r>
          </w:p>
        </w:tc>
      </w:tr>
    </w:tbl>
    <w:p w14:paraId="5641BD3D" w14:textId="77777777" w:rsidR="000D1F89" w:rsidRPr="00522873" w:rsidRDefault="000D1F89" w:rsidP="000D1F89">
      <w:pPr>
        <w:rPr>
          <w:rFonts w:ascii="PT Astra Serif" w:hAnsi="PT Astra Serif"/>
        </w:rPr>
      </w:pPr>
    </w:p>
    <w:p w14:paraId="3305B815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D73DF2F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5FAF1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B8ECE8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56555B3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F1293D" w14:textId="1E21D73F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4B5086" w14:textId="4B5CE6D7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709A26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2ED23B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13E625F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313B5C8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4288C83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010209D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3D16454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4C1DE79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EFF72F1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F242A3B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03C3FF3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302A810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817692D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71564AB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04BFB62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154F0C7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FCCD817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AA61519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792D3BE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C6C12FF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A88FC8C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91E9235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E65C417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9CB4E7D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03EEC4E1" w14:textId="311D0680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18F307F" w14:textId="2D44435E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2ED92EB6" w14:textId="5CE1D37B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E7B0DF1" w14:textId="31D2C4D9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DD67AB1" w14:textId="282DCB8B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FE6550E" w14:textId="4259F7D1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1084DEFA" w14:textId="77777777" w:rsidR="002B3861" w:rsidRPr="00522873" w:rsidRDefault="002B3861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74ABACC" w14:textId="77777777" w:rsidR="00A76227" w:rsidRPr="00522873" w:rsidRDefault="00A76227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293CED0" w14:textId="7A039A7E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522873">
        <w:rPr>
          <w:rFonts w:ascii="PT Astra Serif" w:eastAsia="Calibri" w:hAnsi="PT Astra Serif"/>
          <w:b/>
          <w:bCs/>
          <w:i/>
          <w:sz w:val="28"/>
          <w:szCs w:val="28"/>
        </w:rPr>
        <w:t>для юридических лиц:</w:t>
      </w:r>
    </w:p>
    <w:p w14:paraId="3083B633" w14:textId="77777777" w:rsidR="000D1F89" w:rsidRPr="00522873" w:rsidRDefault="000D1F89" w:rsidP="000D1F89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5C450788" w14:textId="61846E2E" w:rsidR="000D1F89" w:rsidRPr="00522873" w:rsidRDefault="000D1F89" w:rsidP="000D1F89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522873">
        <w:rPr>
          <w:rFonts w:ascii="PT Astra Serif" w:eastAsia="Calibri" w:hAnsi="PT Astra Serif"/>
          <w:b/>
          <w:bCs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5F3EC3D9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1AE7AD6" w14:textId="77777777" w:rsidR="000D1F89" w:rsidRPr="00522873" w:rsidRDefault="000D1F89" w:rsidP="000D1F89">
      <w:pPr>
        <w:jc w:val="center"/>
        <w:rPr>
          <w:rFonts w:ascii="PT Astra Serif" w:eastAsia="Calibri" w:hAnsi="PT Astra Serif"/>
          <w:bCs/>
          <w:sz w:val="28"/>
          <w:szCs w:val="28"/>
        </w:rPr>
      </w:pPr>
    </w:p>
    <w:p w14:paraId="2DAB4C58" w14:textId="77777777" w:rsidR="000D1F89" w:rsidRPr="00522873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1F9C9553" w14:textId="77777777" w:rsidR="000D1F89" w:rsidRPr="00522873" w:rsidRDefault="000D1F89" w:rsidP="000D1F89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522873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522873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522873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55196452" w14:textId="77777777" w:rsidR="000D1F89" w:rsidRPr="00522873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522873">
        <w:rPr>
          <w:rFonts w:ascii="PT Astra Serif" w:eastAsia="Calibri" w:hAnsi="PT Astra Serif"/>
          <w:bCs/>
          <w:sz w:val="28"/>
          <w:szCs w:val="28"/>
        </w:rPr>
        <w:t xml:space="preserve">дает согласие </w:t>
      </w:r>
      <w:r w:rsidRPr="00522873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522873">
        <w:rPr>
          <w:rFonts w:ascii="PT Astra Serif" w:eastAsia="Calibri" w:hAnsi="PT Astra Serif"/>
          <w:bCs/>
          <w:sz w:val="28"/>
          <w:szCs w:val="28"/>
        </w:rPr>
        <w:t>(ОГРН</w:t>
      </w:r>
      <w:r w:rsidRPr="00522873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522873">
        <w:rPr>
          <w:rFonts w:ascii="PT Astra Serif" w:eastAsia="Calibri" w:hAnsi="PT Astra Serif"/>
          <w:bCs/>
          <w:sz w:val="28"/>
          <w:szCs w:val="28"/>
        </w:rPr>
        <w:t xml:space="preserve">1197154012329) на публикацию (размещение) в информационно-телекоммуникационной сети «Интернет» информации: </w:t>
      </w:r>
    </w:p>
    <w:p w14:paraId="4A2A8F74" w14:textId="77777777" w:rsidR="000D1F89" w:rsidRPr="00522873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="Calibri" w:hAnsi="PT Astra Serif"/>
          <w:bCs/>
          <w:sz w:val="28"/>
          <w:szCs w:val="28"/>
        </w:rPr>
        <w:t xml:space="preserve">- о </w:t>
      </w:r>
      <w:r w:rsidRPr="00522873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5DCE4408" w14:textId="77777777" w:rsidR="000D1F89" w:rsidRPr="00522873" w:rsidRDefault="000D1F89" w:rsidP="000D1F89">
      <w:pPr>
        <w:jc w:val="both"/>
        <w:rPr>
          <w:rFonts w:ascii="PT Astra Serif" w:hAnsi="PT Astra Serif"/>
          <w:sz w:val="20"/>
          <w:szCs w:val="20"/>
        </w:rPr>
      </w:pPr>
      <w:r w:rsidRPr="00522873">
        <w:rPr>
          <w:rFonts w:ascii="PT Astra Serif" w:hAnsi="PT Astra Serif"/>
          <w:sz w:val="28"/>
          <w:szCs w:val="28"/>
        </w:rPr>
        <w:tab/>
        <w:t xml:space="preserve">       </w:t>
      </w:r>
      <w:r w:rsidRPr="00522873">
        <w:rPr>
          <w:rFonts w:ascii="PT Astra Serif" w:hAnsi="PT Astra Serif"/>
          <w:sz w:val="20"/>
          <w:szCs w:val="20"/>
        </w:rPr>
        <w:t>наименование заявителя</w:t>
      </w:r>
    </w:p>
    <w:p w14:paraId="4D14E084" w14:textId="77777777" w:rsidR="000D1F89" w:rsidRPr="00522873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>банковские реквизиты);</w:t>
      </w:r>
    </w:p>
    <w:p w14:paraId="34F5FA3A" w14:textId="77777777" w:rsidR="000D1F89" w:rsidRPr="00522873" w:rsidRDefault="000D1F89" w:rsidP="000D1F89">
      <w:pPr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</w:rPr>
        <w:t xml:space="preserve">-  </w:t>
      </w:r>
      <w:r w:rsidRPr="00522873">
        <w:rPr>
          <w:rFonts w:ascii="PT Astra Serif" w:eastAsia="Calibri" w:hAnsi="PT Astra Serif"/>
          <w:bCs/>
          <w:sz w:val="28"/>
          <w:szCs w:val="28"/>
        </w:rPr>
        <w:t>о подаваемой заявке;</w:t>
      </w:r>
    </w:p>
    <w:p w14:paraId="5B8D477A" w14:textId="77777777" w:rsidR="000D1F89" w:rsidRPr="00522873" w:rsidRDefault="000D1F89" w:rsidP="000D1F89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522873">
        <w:rPr>
          <w:rFonts w:ascii="PT Astra Serif" w:eastAsia="Calibri" w:hAnsi="PT Astra Serif"/>
          <w:bCs/>
          <w:sz w:val="28"/>
          <w:szCs w:val="28"/>
        </w:rPr>
        <w:t xml:space="preserve"> - иной информации, связанной с отбором на получение субсидии. </w:t>
      </w:r>
    </w:p>
    <w:p w14:paraId="55FC0D4D" w14:textId="77777777" w:rsidR="000D1F89" w:rsidRPr="00522873" w:rsidRDefault="000D1F89" w:rsidP="000D1F89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p w14:paraId="41973816" w14:textId="77777777" w:rsidR="000D1F89" w:rsidRPr="00522873" w:rsidRDefault="000D1F89" w:rsidP="000D1F89">
      <w:pPr>
        <w:jc w:val="both"/>
        <w:rPr>
          <w:rFonts w:ascii="PT Astra Serif" w:eastAsia="Calibri" w:hAnsi="PT Astra Serif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522873" w:rsidRPr="00522873" w14:paraId="67FCBED3" w14:textId="77777777" w:rsidTr="008B1122">
        <w:tc>
          <w:tcPr>
            <w:tcW w:w="4139" w:type="dxa"/>
            <w:vMerge w:val="restart"/>
          </w:tcPr>
          <w:p w14:paraId="614F7A28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410E4C63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5C955578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2873" w:rsidRPr="00522873" w14:paraId="3C7A1A63" w14:textId="77777777" w:rsidTr="008B1122">
        <w:tc>
          <w:tcPr>
            <w:tcW w:w="4139" w:type="dxa"/>
            <w:vMerge/>
          </w:tcPr>
          <w:p w14:paraId="66318382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148F10C9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4F839A7A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06CA21A6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1379A34A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0D1F89" w:rsidRPr="00522873" w14:paraId="314211EE" w14:textId="77777777" w:rsidTr="008B1122">
        <w:tc>
          <w:tcPr>
            <w:tcW w:w="4139" w:type="dxa"/>
          </w:tcPr>
          <w:p w14:paraId="33530CE6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1422B198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22873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1203C620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5D46C0D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EB69DD1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ED14A45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E1B0FC2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7F386562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31964DA0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6E2CB1B0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43A9A07A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D7E45C1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046EA5C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</w:p>
    <w:p w14:paraId="55E4FB4A" w14:textId="1CEB01C3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69DCAD5" w14:textId="2E7B2280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4E7492A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A4B53FA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CF5F08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4C3DB43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7A09033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B6C7C5B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8E3AF5D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FC5895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D44CFE" w14:textId="77777777" w:rsidR="000D1F89" w:rsidRPr="00522873" w:rsidRDefault="000D1F89" w:rsidP="000D1F89">
      <w:pPr>
        <w:ind w:firstLine="709"/>
        <w:jc w:val="both"/>
        <w:rPr>
          <w:rFonts w:ascii="PT Astra Serif" w:eastAsia="Calibri" w:hAnsi="PT Astra Serif"/>
          <w:b/>
          <w:bCs/>
          <w:i/>
          <w:sz w:val="28"/>
          <w:szCs w:val="28"/>
        </w:rPr>
      </w:pPr>
      <w:r w:rsidRPr="00522873">
        <w:rPr>
          <w:rFonts w:ascii="PT Astra Serif" w:eastAsia="Calibri" w:hAnsi="PT Astra Serif"/>
          <w:b/>
          <w:bCs/>
          <w:i/>
          <w:sz w:val="28"/>
          <w:szCs w:val="28"/>
        </w:rPr>
        <w:lastRenderedPageBreak/>
        <w:t>для физических лиц:</w:t>
      </w:r>
    </w:p>
    <w:p w14:paraId="289AA822" w14:textId="77777777" w:rsidR="000D1F89" w:rsidRPr="00522873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030DD7E" w14:textId="77777777" w:rsidR="000D1F89" w:rsidRPr="00522873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22873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7DAE0D00" w14:textId="77777777" w:rsidR="000D1F89" w:rsidRPr="00522873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22873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1935BE3A" w14:textId="77777777" w:rsidR="000D1F89" w:rsidRPr="00522873" w:rsidRDefault="000D1F89" w:rsidP="000D1F89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DCF690C" w14:textId="77777777" w:rsidR="000D1F89" w:rsidRPr="00522873" w:rsidRDefault="000D1F89" w:rsidP="000D1F89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522873">
        <w:rPr>
          <w:rFonts w:ascii="PT Astra Serif" w:hAnsi="PT Astra Serif"/>
          <w:i/>
          <w:sz w:val="28"/>
          <w:szCs w:val="28"/>
          <w:lang w:eastAsia="ru-RU"/>
        </w:rPr>
        <w:t xml:space="preserve">__________________________________________________________, </w:t>
      </w:r>
    </w:p>
    <w:p w14:paraId="58FDD11E" w14:textId="77777777" w:rsidR="000D1F89" w:rsidRPr="00522873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1C4C4AFC" w14:textId="0248551B" w:rsidR="000D1F89" w:rsidRPr="00522873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 xml:space="preserve">в соответствии со ст.9 Федерального закона от 27.07.2006 №152-ФЗ </w:t>
      </w:r>
      <w:r w:rsidR="000E72CC" w:rsidRPr="00522873">
        <w:rPr>
          <w:rFonts w:ascii="PT Astra Serif" w:hAnsi="PT Astra Serif"/>
          <w:sz w:val="28"/>
          <w:szCs w:val="28"/>
          <w:lang w:eastAsia="ru-RU"/>
        </w:rPr>
        <w:br/>
      </w:r>
      <w:r w:rsidRPr="00522873">
        <w:rPr>
          <w:rFonts w:ascii="PT Astra Serif" w:hAnsi="PT Astra Serif"/>
          <w:sz w:val="28"/>
          <w:szCs w:val="28"/>
          <w:lang w:eastAsia="ru-RU"/>
        </w:rPr>
        <w:t>«О персональных данных»,</w:t>
      </w:r>
      <w:r w:rsidRPr="00522873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522873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522873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522873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0E72CC" w:rsidRPr="00522873">
        <w:rPr>
          <w:rFonts w:ascii="PT Astra Serif" w:hAnsi="PT Astra Serif"/>
          <w:sz w:val="28"/>
          <w:szCs w:val="28"/>
          <w:lang w:eastAsia="ru-RU"/>
        </w:rPr>
        <w:br/>
      </w:r>
      <w:r w:rsidRPr="00522873">
        <w:rPr>
          <w:rFonts w:ascii="PT Astra Serif" w:hAnsi="PT Astra Serif"/>
          <w:sz w:val="28"/>
          <w:szCs w:val="28"/>
          <w:lang w:eastAsia="ru-RU"/>
        </w:rPr>
        <w:t>по адресу:____________________________________________________________, адрес фактического проживания: _____________________________________</w:t>
      </w:r>
    </w:p>
    <w:p w14:paraId="35E56C48" w14:textId="77777777" w:rsidR="000D1F89" w:rsidRPr="00522873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522873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3D77CB9E" w14:textId="77777777" w:rsidR="000D1F89" w:rsidRPr="00522873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 xml:space="preserve">паспорт серия: _____ номер:__________, выдан «____» ____________ 20____ года _____________________________________________________________, </w:t>
      </w:r>
    </w:p>
    <w:p w14:paraId="37CB2E7C" w14:textId="77777777" w:rsidR="000D1F89" w:rsidRPr="00522873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08C32CD5" w14:textId="77777777" w:rsidR="000D1F89" w:rsidRPr="00522873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____________________________________</w:t>
      </w:r>
    </w:p>
    <w:p w14:paraId="429B9C6E" w14:textId="77777777" w:rsidR="000D1F89" w:rsidRPr="00522873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66CCF283" w14:textId="77777777" w:rsidR="000D1F89" w:rsidRPr="00522873" w:rsidRDefault="000D1F89" w:rsidP="000D1F89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5F808186" w14:textId="77777777" w:rsidR="000D1F89" w:rsidRPr="00522873" w:rsidRDefault="000D1F89" w:rsidP="000D1F89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522873" w:rsidRPr="00522873" w14:paraId="659833CC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FF5EE22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D833D" w14:textId="77777777" w:rsidR="000D1F89" w:rsidRPr="00522873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(заполняется, если согласие дается представителем субъекта персональных данных)</w:t>
            </w:r>
          </w:p>
          <w:p w14:paraId="1960A2CA" w14:textId="77777777" w:rsidR="000D1F89" w:rsidRPr="00522873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2B51DAF4" w14:textId="77777777" w:rsidR="000D1F89" w:rsidRPr="00522873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  <w:p w14:paraId="7E49859F" w14:textId="77777777" w:rsidR="000D1F89" w:rsidRPr="00522873" w:rsidRDefault="000D1F89" w:rsidP="008B1122">
            <w:pPr>
              <w:shd w:val="clear" w:color="auto" w:fill="FFFFFF"/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522873" w:rsidRPr="00522873" w14:paraId="35E85E7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B080FE0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5B408" w14:textId="77777777" w:rsidR="000D1F89" w:rsidRPr="00522873" w:rsidRDefault="000D1F89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522873" w:rsidRPr="00522873" w14:paraId="387D35D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E7CC09E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62885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522873" w:rsidRPr="00522873" w14:paraId="46078D82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87ED9A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2EBAA" w14:textId="77777777" w:rsidR="000D1F89" w:rsidRPr="00522873" w:rsidRDefault="000D1F89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522873" w:rsidRPr="00522873" w14:paraId="37672C38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ACC8946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AFC21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522873" w:rsidRPr="00522873" w14:paraId="7C0D3CB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C183CF5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749F7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522873" w:rsidRPr="00522873" w14:paraId="4C40E1ED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2DFAE06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3D8CB" w14:textId="77777777" w:rsidR="000D1F89" w:rsidRPr="00522873" w:rsidRDefault="000D1F89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522873" w:rsidRPr="00522873" w14:paraId="71C41205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0281670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1C29E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522873" w:rsidRPr="00522873" w14:paraId="740BD6F3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F435DE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3366C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522873" w:rsidRPr="00522873" w14:paraId="65A33C3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5422317" w14:textId="77777777" w:rsidR="000D1F89" w:rsidRPr="00522873" w:rsidRDefault="000D1F89" w:rsidP="008B1122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8D1BE" w14:textId="77777777" w:rsidR="000D1F89" w:rsidRPr="00522873" w:rsidRDefault="000D1F89" w:rsidP="008B1122">
            <w:pPr>
              <w:jc w:val="center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522873">
              <w:rPr>
                <w:rFonts w:ascii="PT Serif" w:hAnsi="PT Seri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4248F94B" w14:textId="77777777" w:rsidR="000D1F89" w:rsidRPr="00522873" w:rsidRDefault="000D1F89" w:rsidP="000D1F89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522873"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из бюджета Тульской области субсидий юридическим лицам (индивидуальным предпринимателям), осуществляющим пассажирские перевозки общественным транспортом </w:t>
      </w:r>
      <w:r w:rsidRPr="00522873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522873">
        <w:rPr>
          <w:rFonts w:ascii="PT Astra Serif" w:eastAsia="Calibri" w:hAnsi="PT Astra Serif"/>
          <w:b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522873">
        <w:rPr>
          <w:rFonts w:ascii="PT Astra Serif" w:eastAsia="Calibri" w:hAnsi="PT Astra Serif"/>
          <w:bCs/>
          <w:sz w:val="28"/>
          <w:szCs w:val="28"/>
        </w:rPr>
        <w:t>(ОГРН: 1197154012329)</w:t>
      </w:r>
      <w:r w:rsidRPr="00522873">
        <w:rPr>
          <w:rFonts w:ascii="PT Astra Serif" w:hAnsi="PT Astra Serif"/>
          <w:sz w:val="28"/>
          <w:szCs w:val="28"/>
          <w:lang w:eastAsia="ru-RU"/>
        </w:rPr>
        <w:t xml:space="preserve">, проспект Ленина, д.102Б, оф.201, г. Тула, 300025, </w:t>
      </w:r>
      <w:r w:rsidRPr="00522873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данных, а именно</w:t>
      </w:r>
      <w:r w:rsidRPr="00522873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522873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фамилия, имя, отчество, число, месяц и год рождения, место рождения, вид, серия, номер </w:t>
      </w:r>
      <w:r w:rsidRPr="00522873">
        <w:rPr>
          <w:rFonts w:ascii="PT Astra Serif" w:hAnsi="PT Astra Serif"/>
          <w:bCs/>
          <w:iCs/>
          <w:sz w:val="28"/>
          <w:szCs w:val="28"/>
          <w:lang w:eastAsia="ru-RU"/>
        </w:rPr>
        <w:lastRenderedPageBreak/>
        <w:t>документа, удостоверяющего личность, наименование органа, выдавшего его, дата выдачи, а</w:t>
      </w:r>
      <w:r w:rsidRPr="00522873">
        <w:rPr>
          <w:rFonts w:ascii="PT Astra Serif" w:hAnsi="PT Astra Serif"/>
          <w:iCs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 w:rsidRPr="00522873">
        <w:rPr>
          <w:rFonts w:ascii="PT Astra Serif" w:hAnsi="PT Astra Serif"/>
          <w:iCs/>
          <w:sz w:val="28"/>
          <w:szCs w:val="28"/>
          <w:lang w:eastAsia="ru-RU"/>
        </w:rPr>
        <w:br/>
        <w:t xml:space="preserve">на совершение действий, предусмотренных п.3 ст.3 Федерального закона </w:t>
      </w:r>
      <w:r w:rsidRPr="00522873">
        <w:rPr>
          <w:rFonts w:ascii="PT Astra Serif" w:hAnsi="PT Astra Serif"/>
          <w:iCs/>
          <w:sz w:val="28"/>
          <w:szCs w:val="28"/>
          <w:lang w:eastAsia="ru-RU"/>
        </w:rPr>
        <w:br/>
        <w:t xml:space="preserve">от 27.07.2006 №152-ФЗ «О персональных данных». </w:t>
      </w:r>
    </w:p>
    <w:p w14:paraId="049095C1" w14:textId="77777777" w:rsidR="000D1F89" w:rsidRPr="00522873" w:rsidRDefault="000D1F89" w:rsidP="000D1F89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522873">
        <w:rPr>
          <w:rFonts w:ascii="PT Astra Serif" w:eastAsia="Calibri" w:hAnsi="PT Astra Serif"/>
          <w:bCs/>
          <w:sz w:val="28"/>
          <w:szCs w:val="28"/>
        </w:rPr>
        <w:t xml:space="preserve">Я согласен(а) на публикацию (размещение) в информационно-телекоммуникационной сети «Интернет» информации обо мне, о подаваемой мной заявке, либо иной информации обо мне, связанной с отбором </w:t>
      </w:r>
      <w:r w:rsidRPr="00522873">
        <w:rPr>
          <w:rFonts w:ascii="PT Astra Serif" w:eastAsia="Calibri" w:hAnsi="PT Astra Serif"/>
          <w:bCs/>
          <w:sz w:val="28"/>
          <w:szCs w:val="28"/>
        </w:rPr>
        <w:br/>
        <w:t>на субсидии.</w:t>
      </w:r>
    </w:p>
    <w:p w14:paraId="39CDC8FB" w14:textId="77777777" w:rsidR="000D1F89" w:rsidRPr="00522873" w:rsidRDefault="000D1F89" w:rsidP="000D1F89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522873"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522873">
        <w:rPr>
          <w:rFonts w:ascii="PT Astra Serif" w:eastAsia="Calibri" w:hAnsi="PT Astra Serif"/>
          <w:sz w:val="28"/>
          <w:szCs w:val="28"/>
        </w:rPr>
        <w:t xml:space="preserve">согласие действует со дня его подписания до дня отзыва </w:t>
      </w:r>
      <w:r w:rsidRPr="00522873"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0D1F89" w:rsidRPr="00522873" w14:paraId="0A96349F" w14:textId="77777777" w:rsidTr="008B1122">
        <w:trPr>
          <w:trHeight w:val="908"/>
        </w:trPr>
        <w:tc>
          <w:tcPr>
            <w:tcW w:w="9152" w:type="dxa"/>
          </w:tcPr>
          <w:p w14:paraId="26A4240B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2079231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2287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77800D42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689844F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4A58152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22873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3C5F1097" w14:textId="77777777" w:rsidR="000D1F89" w:rsidRPr="00522873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2287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 w:rsidRPr="00522873"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260C369E" w14:textId="77777777" w:rsidR="000D1F89" w:rsidRPr="00522873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D9802FF" w14:textId="77777777" w:rsidR="000D1F89" w:rsidRPr="00522873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BB7C1F0" w14:textId="77777777" w:rsidR="000D1F89" w:rsidRPr="00522873" w:rsidRDefault="000D1F89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2397CABD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2287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1497121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985C8DE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2C77CA3C" w14:textId="77777777" w:rsidR="000D1F89" w:rsidRPr="00522873" w:rsidRDefault="000D1F89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1553999D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34B0B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B5909A8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D81677B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4E5C48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753C7F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0B61B2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C56B485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204B352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81D3B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113F278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62E3A6F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2FBD936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A361666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2C90DA7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DD545A7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97ED9D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A84667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37ED679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47D46C4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895252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5030E27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7E35EB7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3408DF8" w14:textId="77777777" w:rsidR="00BA337F" w:rsidRPr="00522873" w:rsidRDefault="00BA337F" w:rsidP="00BA337F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522873"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2E57CD85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36D0F49" w14:textId="77777777" w:rsidR="000D1F89" w:rsidRPr="00522873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69F041DA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11B3C56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 w:cs="PT Astra Serif"/>
          <w:b/>
          <w:sz w:val="28"/>
          <w:szCs w:val="28"/>
        </w:rPr>
        <w:t>ОТЧЕТ</w:t>
      </w:r>
    </w:p>
    <w:p w14:paraId="4CE6778C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522873">
        <w:rPr>
          <w:rFonts w:ascii="PT Astra Serif" w:hAnsi="PT Astra Serif" w:cs="PT Astra Serif"/>
          <w:b/>
          <w:sz w:val="28"/>
          <w:szCs w:val="28"/>
        </w:rPr>
        <w:t xml:space="preserve">о количестве поездок, совершённых детьми-сиротами </w:t>
      </w:r>
      <w:r w:rsidRPr="00522873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40851A90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4D58E4F2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за _____________ 202__ года</w:t>
      </w:r>
    </w:p>
    <w:p w14:paraId="66540190" w14:textId="77777777" w:rsidR="000D1F89" w:rsidRPr="00522873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522873">
        <w:rPr>
          <w:rFonts w:ascii="PT Astra Serif" w:hAnsi="PT Astra Serif" w:cs="PT Astra Serif"/>
        </w:rPr>
        <w:t xml:space="preserve">                                                                       </w:t>
      </w:r>
      <w:r w:rsidRPr="00522873">
        <w:rPr>
          <w:rFonts w:ascii="PT Astra Serif" w:hAnsi="PT Astra Serif" w:cs="PT Astra Serif"/>
          <w:sz w:val="16"/>
          <w:szCs w:val="16"/>
        </w:rPr>
        <w:t>(Месяц)</w:t>
      </w:r>
    </w:p>
    <w:p w14:paraId="3FCCCF7F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p w14:paraId="2F412157" w14:textId="77777777" w:rsidR="000D1F89" w:rsidRPr="00522873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Наименование Получателя: _____________________________________________</w:t>
      </w:r>
    </w:p>
    <w:p w14:paraId="70A8D727" w14:textId="77777777" w:rsidR="000D1F89" w:rsidRPr="00522873" w:rsidRDefault="000D1F89" w:rsidP="000D1F89">
      <w:pPr>
        <w:tabs>
          <w:tab w:val="left" w:pos="142"/>
        </w:tabs>
        <w:spacing w:after="1" w:line="200" w:lineRule="atLeast"/>
        <w:jc w:val="both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br/>
      </w:r>
      <w:proofErr w:type="gramStart"/>
      <w:r w:rsidRPr="00522873">
        <w:rPr>
          <w:rFonts w:ascii="PT Astra Serif" w:hAnsi="PT Astra Serif" w:cs="PT Astra Serif"/>
        </w:rPr>
        <w:t>Периодичность:  _</w:t>
      </w:r>
      <w:proofErr w:type="gramEnd"/>
      <w:r w:rsidRPr="00522873">
        <w:rPr>
          <w:rFonts w:ascii="PT Astra Serif" w:hAnsi="PT Astra Serif" w:cs="PT Astra Serif"/>
        </w:rPr>
        <w:t xml:space="preserve">______________________________________________________ </w:t>
      </w:r>
    </w:p>
    <w:p w14:paraId="1852D720" w14:textId="77777777" w:rsidR="000D1F89" w:rsidRPr="00522873" w:rsidRDefault="000D1F89" w:rsidP="000D1F89">
      <w:pPr>
        <w:tabs>
          <w:tab w:val="left" w:pos="142"/>
        </w:tabs>
        <w:spacing w:after="1" w:line="200" w:lineRule="atLeast"/>
        <w:rPr>
          <w:rFonts w:ascii="PT Astra Serif" w:hAnsi="PT Astra Serif" w:cs="PT Astra Serif"/>
          <w:u w:val="single"/>
        </w:rPr>
      </w:pPr>
      <w:r w:rsidRPr="00522873">
        <w:rPr>
          <w:rFonts w:ascii="PT Astra Serif" w:hAnsi="PT Astra Serif" w:cs="PT Astra Serif"/>
        </w:rPr>
        <w:t xml:space="preserve">Количество поездок, совершенных детьми-сиротами </w:t>
      </w:r>
      <w:r w:rsidRPr="00522873">
        <w:rPr>
          <w:rFonts w:ascii="PT Astra Serif" w:hAnsi="PT Astra Serif" w:cs="PT Astra Serif"/>
        </w:rPr>
        <w:br/>
        <w:t xml:space="preserve">и детьми, оставшимся без попечения </w:t>
      </w:r>
      <w:proofErr w:type="gramStart"/>
      <w:r w:rsidRPr="00522873">
        <w:rPr>
          <w:rFonts w:ascii="PT Astra Serif" w:hAnsi="PT Astra Serif" w:cs="PT Astra Serif"/>
        </w:rPr>
        <w:t xml:space="preserve">родителей:  </w:t>
      </w:r>
      <w:r w:rsidRPr="00522873">
        <w:rPr>
          <w:rFonts w:ascii="PT Astra Serif" w:hAnsi="PT Astra Serif" w:cs="PT Astra Serif"/>
          <w:u w:val="single"/>
        </w:rPr>
        <w:t>_</w:t>
      </w:r>
      <w:proofErr w:type="gramEnd"/>
      <w:r w:rsidRPr="00522873">
        <w:rPr>
          <w:rFonts w:ascii="PT Astra Serif" w:hAnsi="PT Astra Serif" w:cs="PT Astra Serif"/>
          <w:u w:val="single"/>
        </w:rPr>
        <w:t xml:space="preserve">_______    </w:t>
      </w:r>
      <w:r w:rsidRPr="00522873">
        <w:rPr>
          <w:rFonts w:ascii="PT Astra Serif" w:hAnsi="PT Astra Serif" w:cs="PT Astra Serif"/>
        </w:rPr>
        <w:t>шт.</w:t>
      </w:r>
    </w:p>
    <w:p w14:paraId="3D13A617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p w14:paraId="35D7946D" w14:textId="77777777" w:rsidR="000D1F89" w:rsidRPr="00522873" w:rsidRDefault="000D1F89" w:rsidP="000D1F89">
      <w:pPr>
        <w:ind w:right="-2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A65EBCC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</w:rPr>
      </w:pPr>
    </w:p>
    <w:tbl>
      <w:tblPr>
        <w:tblW w:w="10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522873" w:rsidRPr="00522873" w14:paraId="547E3E6D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3AE8D" w14:textId="77777777" w:rsidR="000D1F89" w:rsidRPr="00522873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EF7" w14:textId="77777777" w:rsidR="000D1F89" w:rsidRPr="00522873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2881A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4D7F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5EB3D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1F89" w:rsidRPr="00522873" w14:paraId="3FA7DE3B" w14:textId="77777777" w:rsidTr="008B1122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0A2DCF71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522873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7BCE7C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AAD39E0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91FD27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A96C2E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14:paraId="26054CC9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p w14:paraId="345F7C35" w14:textId="77777777" w:rsidR="000D1F89" w:rsidRPr="00522873" w:rsidRDefault="000D1F89" w:rsidP="000D1F8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522873" w14:paraId="75732BE3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D824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C395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7F130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C91E7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65876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5EFC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4EB9F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01931" w14:textId="77777777" w:rsidR="000D1F89" w:rsidRPr="00522873" w:rsidRDefault="000D1F89" w:rsidP="008B1122">
            <w:pPr>
              <w:ind w:left="57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г.</w:t>
            </w:r>
          </w:p>
        </w:tc>
      </w:tr>
    </w:tbl>
    <w:p w14:paraId="5E67A16B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A86CBF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060C44A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B5709C0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1DCD6F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522873">
        <w:rPr>
          <w:rFonts w:ascii="PT Astra Serif" w:hAnsi="PT Astra Serif" w:cs="PT Astra Serif"/>
        </w:rPr>
        <w:t xml:space="preserve">Исполнитель:   </w:t>
      </w:r>
      <w:proofErr w:type="gramEnd"/>
      <w:r w:rsidRPr="00522873">
        <w:rPr>
          <w:rFonts w:ascii="PT Astra Serif" w:hAnsi="PT Astra Serif" w:cs="PT Astra Serif"/>
        </w:rPr>
        <w:t>__________________   _____________________   __________________</w:t>
      </w:r>
    </w:p>
    <w:p w14:paraId="135F1CE1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522873">
        <w:rPr>
          <w:rFonts w:ascii="PT Astra Serif" w:eastAsia="PT Astra Serif" w:hAnsi="PT Astra Serif" w:cs="PT Astra Serif"/>
        </w:rPr>
        <w:t xml:space="preserve">                                     </w:t>
      </w:r>
      <w:r w:rsidRPr="00522873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522873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522873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42E39976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308326C6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«__» ___________ 202_ г.</w:t>
      </w:r>
    </w:p>
    <w:p w14:paraId="32734AC7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0C088DC3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F3320A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7792E1E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EEB013F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89BD19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CC5341A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46C8889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2BEC75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BF2FB39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39C9BA3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A0BA590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DB6DFC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3E424A12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714D276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B6A690F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5E0F3D8" w14:textId="546ACC53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02D6C23" w14:textId="099A4858" w:rsidR="002B3861" w:rsidRPr="00522873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7ED61256" w14:textId="758A5A2F" w:rsidR="002B3861" w:rsidRPr="00522873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57B2C179" w14:textId="7FB5174B" w:rsidR="002B3861" w:rsidRPr="00522873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14B9E5E" w14:textId="77777777" w:rsidR="002B3861" w:rsidRPr="00522873" w:rsidRDefault="002B3861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227C41C0" w14:textId="77777777" w:rsidR="000D1F89" w:rsidRPr="00522873" w:rsidRDefault="000D1F89" w:rsidP="000D1F89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60AE5121" w14:textId="77777777" w:rsidR="000D1F89" w:rsidRPr="00522873" w:rsidRDefault="000D1F89" w:rsidP="000D1F89">
      <w:pPr>
        <w:spacing w:after="1" w:line="220" w:lineRule="atLeast"/>
        <w:jc w:val="right"/>
        <w:rPr>
          <w:rFonts w:ascii="PT Astra Serif" w:hAnsi="PT Astra Serif" w:cs="PT Astra Serif"/>
        </w:rPr>
      </w:pPr>
    </w:p>
    <w:p w14:paraId="1A6B3DC6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</w:p>
    <w:p w14:paraId="1F2DA627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/>
          <w:b/>
          <w:sz w:val="28"/>
          <w:szCs w:val="28"/>
        </w:rPr>
      </w:pPr>
      <w:r w:rsidRPr="00522873">
        <w:rPr>
          <w:rFonts w:ascii="PT Astra Serif" w:hAnsi="PT Astra Serif" w:cs="PT Astra Serif"/>
          <w:b/>
          <w:sz w:val="28"/>
          <w:szCs w:val="28"/>
        </w:rPr>
        <w:lastRenderedPageBreak/>
        <w:t>ОТЧЕТ</w:t>
      </w:r>
    </w:p>
    <w:p w14:paraId="354BFC1D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 w:rsidRPr="00522873">
        <w:rPr>
          <w:rFonts w:ascii="PT Astra Serif" w:hAnsi="PT Astra Serif" w:cs="PT Astra Serif"/>
          <w:b/>
          <w:sz w:val="28"/>
          <w:szCs w:val="28"/>
        </w:rPr>
        <w:t>о количестве поездок, совершённых отдельными категориями граждан</w:t>
      </w:r>
      <w:r w:rsidRPr="00522873">
        <w:rPr>
          <w:rFonts w:ascii="PT Astra Serif" w:hAnsi="PT Astra Serif" w:cs="PT Astra Serif"/>
          <w:b/>
          <w:sz w:val="28"/>
          <w:szCs w:val="28"/>
        </w:rPr>
        <w:br/>
        <w:t>с использованием единого месячного льготного проездного билета</w:t>
      </w:r>
    </w:p>
    <w:p w14:paraId="3F13A520" w14:textId="77777777" w:rsidR="000D1F89" w:rsidRPr="00522873" w:rsidRDefault="000D1F89" w:rsidP="000D1F89">
      <w:pPr>
        <w:spacing w:after="1" w:line="200" w:lineRule="atLeast"/>
        <w:jc w:val="center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за _____________ 202__ года</w:t>
      </w:r>
    </w:p>
    <w:p w14:paraId="6FB28621" w14:textId="77777777" w:rsidR="000D1F89" w:rsidRPr="00522873" w:rsidRDefault="000D1F89" w:rsidP="000D1F89">
      <w:pPr>
        <w:spacing w:after="1" w:line="200" w:lineRule="atLeast"/>
        <w:rPr>
          <w:rFonts w:ascii="PT Astra Serif" w:hAnsi="PT Astra Serif"/>
          <w:sz w:val="16"/>
          <w:szCs w:val="16"/>
        </w:rPr>
      </w:pPr>
      <w:r w:rsidRPr="00522873">
        <w:rPr>
          <w:rFonts w:ascii="PT Astra Serif" w:hAnsi="PT Astra Serif" w:cs="PT Astra Serif"/>
        </w:rPr>
        <w:t xml:space="preserve">                                                                       </w:t>
      </w:r>
      <w:r w:rsidRPr="00522873">
        <w:rPr>
          <w:rFonts w:ascii="PT Astra Serif" w:hAnsi="PT Astra Serif" w:cs="PT Astra Serif"/>
          <w:sz w:val="16"/>
          <w:szCs w:val="16"/>
        </w:rPr>
        <w:t>(Месяц)</w:t>
      </w:r>
    </w:p>
    <w:p w14:paraId="2ED08119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p w14:paraId="0FF55F25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Наименование Получателя: __________________________________________________</w:t>
      </w:r>
    </w:p>
    <w:p w14:paraId="534FD7B8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u w:val="single"/>
        </w:rPr>
      </w:pPr>
      <w:r w:rsidRPr="00522873">
        <w:rPr>
          <w:rFonts w:ascii="PT Astra Serif" w:hAnsi="PT Astra Serif" w:cs="PT Astra Serif"/>
        </w:rPr>
        <w:br/>
      </w:r>
      <w:proofErr w:type="gramStart"/>
      <w:r w:rsidRPr="00522873">
        <w:rPr>
          <w:rFonts w:ascii="PT Astra Serif" w:hAnsi="PT Astra Serif" w:cs="PT Astra Serif"/>
        </w:rPr>
        <w:t xml:space="preserve">Периодичность:   </w:t>
      </w:r>
      <w:proofErr w:type="gramEnd"/>
      <w:r w:rsidRPr="00522873">
        <w:rPr>
          <w:rFonts w:ascii="PT Astra Serif" w:hAnsi="PT Astra Serif" w:cs="PT Astra Serif"/>
          <w:u w:val="single"/>
        </w:rPr>
        <w:t xml:space="preserve"> __________________________ ________________________________</w:t>
      </w:r>
    </w:p>
    <w:p w14:paraId="3913A069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1364"/>
        <w:gridCol w:w="1423"/>
        <w:gridCol w:w="1312"/>
        <w:gridCol w:w="1057"/>
        <w:gridCol w:w="1709"/>
        <w:gridCol w:w="1386"/>
        <w:gridCol w:w="1520"/>
      </w:tblGrid>
      <w:tr w:rsidR="00522873" w:rsidRPr="00522873" w14:paraId="15B24AF9" w14:textId="77777777" w:rsidTr="008B1122">
        <w:tc>
          <w:tcPr>
            <w:tcW w:w="1364" w:type="dxa"/>
          </w:tcPr>
          <w:p w14:paraId="40FDAB92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Федеральные льготники</w:t>
            </w:r>
          </w:p>
        </w:tc>
        <w:tc>
          <w:tcPr>
            <w:tcW w:w="1423" w:type="dxa"/>
          </w:tcPr>
          <w:p w14:paraId="5EABC832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Региональные льготники</w:t>
            </w:r>
          </w:p>
        </w:tc>
        <w:tc>
          <w:tcPr>
            <w:tcW w:w="1312" w:type="dxa"/>
          </w:tcPr>
          <w:p w14:paraId="7F2BFCED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Граждане, получающие пенсию по линии пенсионного фонда РФ</w:t>
            </w:r>
          </w:p>
        </w:tc>
        <w:tc>
          <w:tcPr>
            <w:tcW w:w="1057" w:type="dxa"/>
          </w:tcPr>
          <w:p w14:paraId="55931D56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Студенты</w:t>
            </w:r>
          </w:p>
        </w:tc>
        <w:tc>
          <w:tcPr>
            <w:tcW w:w="1709" w:type="dxa"/>
          </w:tcPr>
          <w:p w14:paraId="07D95538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ФЛ предпенсионного возраста</w:t>
            </w:r>
          </w:p>
        </w:tc>
        <w:tc>
          <w:tcPr>
            <w:tcW w:w="1386" w:type="dxa"/>
          </w:tcPr>
          <w:p w14:paraId="37A70B2E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Участники и инвалиды ВОВ</w:t>
            </w:r>
          </w:p>
        </w:tc>
        <w:tc>
          <w:tcPr>
            <w:tcW w:w="1520" w:type="dxa"/>
          </w:tcPr>
          <w:p w14:paraId="1E64A247" w14:textId="77777777" w:rsidR="000D1F89" w:rsidRPr="00522873" w:rsidRDefault="000D1F89" w:rsidP="008B1122">
            <w:pPr>
              <w:rPr>
                <w:rFonts w:ascii="PT Astra Serif" w:hAnsi="PT Astra Serif" w:cs="PT Astra Serif"/>
                <w:szCs w:val="20"/>
              </w:rPr>
            </w:pPr>
            <w:r w:rsidRPr="00522873">
              <w:rPr>
                <w:rFonts w:ascii="PT Astra Serif" w:hAnsi="PT Astra Serif" w:cs="PT Astra Serif"/>
                <w:szCs w:val="20"/>
              </w:rPr>
              <w:t>Общее кол-во по всем категориям</w:t>
            </w:r>
          </w:p>
        </w:tc>
      </w:tr>
      <w:tr w:rsidR="00522873" w:rsidRPr="00522873" w14:paraId="0D22DD7A" w14:textId="77777777" w:rsidTr="008B1122">
        <w:trPr>
          <w:trHeight w:val="591"/>
        </w:trPr>
        <w:tc>
          <w:tcPr>
            <w:tcW w:w="1364" w:type="dxa"/>
          </w:tcPr>
          <w:p w14:paraId="73F2E960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423" w:type="dxa"/>
          </w:tcPr>
          <w:p w14:paraId="48F00D8C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12" w:type="dxa"/>
          </w:tcPr>
          <w:p w14:paraId="3C448F7F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057" w:type="dxa"/>
          </w:tcPr>
          <w:p w14:paraId="2D41DA99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709" w:type="dxa"/>
          </w:tcPr>
          <w:p w14:paraId="526BE2CB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386" w:type="dxa"/>
          </w:tcPr>
          <w:p w14:paraId="0FE85CF7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1520" w:type="dxa"/>
          </w:tcPr>
          <w:p w14:paraId="604333B0" w14:textId="77777777" w:rsidR="000D1F89" w:rsidRPr="00522873" w:rsidRDefault="000D1F89" w:rsidP="008B1122">
            <w:pPr>
              <w:rPr>
                <w:rFonts w:ascii="PT Astra Serif" w:hAnsi="PT Astra Serif" w:cs="PT Astra Serif"/>
              </w:rPr>
            </w:pPr>
          </w:p>
        </w:tc>
      </w:tr>
    </w:tbl>
    <w:p w14:paraId="0D975270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p w14:paraId="01424040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p w14:paraId="65A77525" w14:textId="77777777" w:rsidR="000D1F89" w:rsidRPr="00522873" w:rsidRDefault="000D1F89" w:rsidP="000D1F89">
      <w:pPr>
        <w:rPr>
          <w:rFonts w:ascii="PT Astra Serif" w:hAnsi="PT Astra Serif" w:cs="PT Astra Serif"/>
        </w:rPr>
      </w:pPr>
    </w:p>
    <w:tbl>
      <w:tblPr>
        <w:tblW w:w="9640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8"/>
        <w:gridCol w:w="170"/>
        <w:gridCol w:w="2041"/>
        <w:gridCol w:w="170"/>
        <w:gridCol w:w="2751"/>
      </w:tblGrid>
      <w:tr w:rsidR="00522873" w:rsidRPr="00522873" w14:paraId="7197A945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5F87D" w14:textId="77777777" w:rsidR="000D1F89" w:rsidRPr="00522873" w:rsidRDefault="000D1F89" w:rsidP="008B1122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B5DD" w14:textId="77777777" w:rsidR="000D1F89" w:rsidRPr="00522873" w:rsidRDefault="000D1F89" w:rsidP="008B1122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FD30D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065A1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7850B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2873" w:rsidRPr="00522873" w14:paraId="56F7AA54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245B7B2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(руководитель организации,</w:t>
            </w:r>
            <w:r w:rsidRPr="00522873">
              <w:rPr>
                <w:rFonts w:ascii="PT Astra Serif" w:hAnsi="PT Astra Serif"/>
                <w:sz w:val="20"/>
                <w:szCs w:val="20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A51CC7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44DD477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DC885C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7F6814EC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2873"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522873" w:rsidRPr="00522873" w14:paraId="6757CD4B" w14:textId="77777777" w:rsidTr="008B1122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64E3772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B215F0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800660A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2575CE8" w14:textId="77777777" w:rsidR="000D1F89" w:rsidRPr="00522873" w:rsidRDefault="000D1F89" w:rsidP="008B112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14:paraId="4C9410DD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2E6B9C60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715AD874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0D1F89" w:rsidRPr="00522873" w14:paraId="2F8AF7CB" w14:textId="77777777" w:rsidTr="008B1122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EC237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9D5C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AA30C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DC7EC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63ED" w14:textId="77777777" w:rsidR="000D1F89" w:rsidRPr="00522873" w:rsidRDefault="000D1F89" w:rsidP="008B11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67F9" w14:textId="77777777" w:rsidR="000D1F89" w:rsidRPr="00522873" w:rsidRDefault="000D1F89" w:rsidP="008B1122">
            <w:pPr>
              <w:jc w:val="right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26C04" w14:textId="77777777" w:rsidR="000D1F89" w:rsidRPr="00522873" w:rsidRDefault="000D1F89" w:rsidP="008B1122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7D8A" w14:textId="77777777" w:rsidR="000D1F89" w:rsidRPr="00522873" w:rsidRDefault="000D1F89" w:rsidP="008B1122">
            <w:pPr>
              <w:ind w:left="57"/>
              <w:rPr>
                <w:rFonts w:ascii="PT Astra Serif" w:hAnsi="PT Astra Serif"/>
              </w:rPr>
            </w:pPr>
            <w:r w:rsidRPr="00522873">
              <w:rPr>
                <w:rFonts w:ascii="PT Astra Serif" w:hAnsi="PT Astra Serif"/>
              </w:rPr>
              <w:t>г.</w:t>
            </w:r>
          </w:p>
        </w:tc>
      </w:tr>
    </w:tbl>
    <w:p w14:paraId="0150E65D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17A2396E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4581FAEB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683D311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2A44EC1F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</w:p>
    <w:p w14:paraId="31233CE6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proofErr w:type="gramStart"/>
      <w:r w:rsidRPr="00522873">
        <w:rPr>
          <w:rFonts w:ascii="PT Astra Serif" w:hAnsi="PT Astra Serif" w:cs="PT Astra Serif"/>
        </w:rPr>
        <w:t xml:space="preserve">Исполнитель:   </w:t>
      </w:r>
      <w:proofErr w:type="gramEnd"/>
      <w:r w:rsidRPr="00522873">
        <w:rPr>
          <w:rFonts w:ascii="PT Astra Serif" w:hAnsi="PT Astra Serif" w:cs="PT Astra Serif"/>
        </w:rPr>
        <w:t>__________________   _____________________   __________________</w:t>
      </w:r>
    </w:p>
    <w:p w14:paraId="2FE42304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  <w:r w:rsidRPr="00522873">
        <w:rPr>
          <w:rFonts w:ascii="PT Astra Serif" w:eastAsia="PT Astra Serif" w:hAnsi="PT Astra Serif" w:cs="PT Astra Serif"/>
        </w:rPr>
        <w:t xml:space="preserve">                                     </w:t>
      </w:r>
      <w:r w:rsidRPr="00522873">
        <w:rPr>
          <w:rFonts w:ascii="PT Astra Serif" w:hAnsi="PT Astra Serif" w:cs="PT Astra Serif"/>
          <w:sz w:val="18"/>
          <w:szCs w:val="18"/>
        </w:rPr>
        <w:t>(</w:t>
      </w:r>
      <w:proofErr w:type="gramStart"/>
      <w:r w:rsidRPr="00522873">
        <w:rPr>
          <w:rFonts w:ascii="PT Astra Serif" w:hAnsi="PT Astra Serif" w:cs="PT Astra Serif"/>
          <w:sz w:val="18"/>
          <w:szCs w:val="18"/>
        </w:rPr>
        <w:t xml:space="preserve">должность)   </w:t>
      </w:r>
      <w:proofErr w:type="gramEnd"/>
      <w:r w:rsidRPr="00522873">
        <w:rPr>
          <w:rFonts w:ascii="PT Astra Serif" w:hAnsi="PT Astra Serif" w:cs="PT Astra Serif"/>
          <w:sz w:val="18"/>
          <w:szCs w:val="18"/>
        </w:rPr>
        <w:t xml:space="preserve">                                  (ФИО)                                   (телефон)</w:t>
      </w:r>
    </w:p>
    <w:p w14:paraId="5E2013AA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  <w:sz w:val="18"/>
          <w:szCs w:val="18"/>
        </w:rPr>
      </w:pPr>
    </w:p>
    <w:p w14:paraId="0F9F37FA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 w:cs="PT Astra Serif"/>
        </w:rPr>
      </w:pPr>
      <w:r w:rsidRPr="00522873">
        <w:rPr>
          <w:rFonts w:ascii="PT Astra Serif" w:hAnsi="PT Astra Serif" w:cs="PT Astra Serif"/>
        </w:rPr>
        <w:t>«__» ___________ 202_ г.</w:t>
      </w:r>
    </w:p>
    <w:p w14:paraId="6A3335C7" w14:textId="77777777" w:rsidR="000D1F89" w:rsidRPr="00522873" w:rsidRDefault="000D1F89" w:rsidP="000D1F89">
      <w:pPr>
        <w:spacing w:after="1" w:line="200" w:lineRule="atLeast"/>
        <w:jc w:val="both"/>
        <w:rPr>
          <w:rFonts w:ascii="PT Astra Serif" w:hAnsi="PT Astra Serif"/>
        </w:rPr>
      </w:pPr>
    </w:p>
    <w:p w14:paraId="49A309D4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EBCF17F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18942B2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09D06AED" w14:textId="77777777" w:rsidR="000D1F89" w:rsidRPr="00522873" w:rsidRDefault="000D1F89" w:rsidP="000D1F89">
      <w:pPr>
        <w:spacing w:line="276" w:lineRule="auto"/>
        <w:ind w:left="5529"/>
        <w:rPr>
          <w:rFonts w:ascii="PT Astra Serif" w:hAnsi="PT Astra Serif"/>
          <w:sz w:val="28"/>
          <w:szCs w:val="20"/>
          <w:highlight w:val="yellow"/>
        </w:rPr>
      </w:pPr>
    </w:p>
    <w:p w14:paraId="67421C1F" w14:textId="6E3DC3AD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288ABB3" w14:textId="2F59EB45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7A3784E" w14:textId="454B11B1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28678" w14:textId="521D9B42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DA21F2" w14:textId="4F551B21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FFB4EDA" w14:textId="77777777" w:rsidR="000D1F89" w:rsidRPr="00522873" w:rsidRDefault="000D1F89" w:rsidP="00A83F4D">
      <w:pPr>
        <w:tabs>
          <w:tab w:val="left" w:pos="962"/>
        </w:tabs>
        <w:spacing w:line="298" w:lineRule="exact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0D1F89" w:rsidRPr="00522873" w:rsidSect="00251D1F">
      <w:pgSz w:w="11910" w:h="16840"/>
      <w:pgMar w:top="851" w:right="71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1" w15:restartNumberingAfterBreak="0">
    <w:nsid w:val="172226A1"/>
    <w:multiLevelType w:val="hybridMultilevel"/>
    <w:tmpl w:val="E4F8C0AE"/>
    <w:lvl w:ilvl="0" w:tplc="54A807C8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3" w15:restartNumberingAfterBreak="0">
    <w:nsid w:val="23AA7262"/>
    <w:multiLevelType w:val="hybridMultilevel"/>
    <w:tmpl w:val="70AAA3D2"/>
    <w:lvl w:ilvl="0" w:tplc="5B0A1D92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E934DB"/>
    <w:multiLevelType w:val="multilevel"/>
    <w:tmpl w:val="C748C1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5E0A0F"/>
    <w:multiLevelType w:val="multilevel"/>
    <w:tmpl w:val="3AD68B98"/>
    <w:styleLink w:val="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2EE95DEF"/>
    <w:multiLevelType w:val="multilevel"/>
    <w:tmpl w:val="B7EE9F1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9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4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F32F3"/>
    <w:multiLevelType w:val="multilevel"/>
    <w:tmpl w:val="5538C6A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6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19" w15:restartNumberingAfterBreak="0">
    <w:nsid w:val="7C855652"/>
    <w:multiLevelType w:val="multilevel"/>
    <w:tmpl w:val="AA0E717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DB9036F"/>
    <w:multiLevelType w:val="hybridMultilevel"/>
    <w:tmpl w:val="3AD68B98"/>
    <w:lvl w:ilvl="0" w:tplc="983E2740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6310204">
    <w:abstractNumId w:val="11"/>
  </w:num>
  <w:num w:numId="2" w16cid:durableId="1659071490">
    <w:abstractNumId w:val="6"/>
  </w:num>
  <w:num w:numId="3" w16cid:durableId="1089813712">
    <w:abstractNumId w:val="16"/>
  </w:num>
  <w:num w:numId="4" w16cid:durableId="310328723">
    <w:abstractNumId w:val="3"/>
  </w:num>
  <w:num w:numId="5" w16cid:durableId="1910463165">
    <w:abstractNumId w:val="17"/>
  </w:num>
  <w:num w:numId="6" w16cid:durableId="1346396758">
    <w:abstractNumId w:val="9"/>
  </w:num>
  <w:num w:numId="7" w16cid:durableId="1413546169">
    <w:abstractNumId w:val="12"/>
  </w:num>
  <w:num w:numId="8" w16cid:durableId="1489590823">
    <w:abstractNumId w:val="10"/>
  </w:num>
  <w:num w:numId="9" w16cid:durableId="108210683">
    <w:abstractNumId w:val="2"/>
  </w:num>
  <w:num w:numId="10" w16cid:durableId="459299566">
    <w:abstractNumId w:val="0"/>
  </w:num>
  <w:num w:numId="11" w16cid:durableId="54279028">
    <w:abstractNumId w:val="13"/>
  </w:num>
  <w:num w:numId="12" w16cid:durableId="503714319">
    <w:abstractNumId w:val="13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560676725">
    <w:abstractNumId w:val="18"/>
  </w:num>
  <w:num w:numId="14" w16cid:durableId="345786492">
    <w:abstractNumId w:val="8"/>
  </w:num>
  <w:num w:numId="15" w16cid:durableId="315885851">
    <w:abstractNumId w:val="14"/>
  </w:num>
  <w:num w:numId="16" w16cid:durableId="1333142597">
    <w:abstractNumId w:val="15"/>
  </w:num>
  <w:num w:numId="17" w16cid:durableId="2144302991">
    <w:abstractNumId w:val="21"/>
  </w:num>
  <w:num w:numId="18" w16cid:durableId="870071420">
    <w:abstractNumId w:val="20"/>
  </w:num>
  <w:num w:numId="19" w16cid:durableId="803625318">
    <w:abstractNumId w:val="5"/>
  </w:num>
  <w:num w:numId="20" w16cid:durableId="1317300225">
    <w:abstractNumId w:val="1"/>
  </w:num>
  <w:num w:numId="21" w16cid:durableId="425729968">
    <w:abstractNumId w:val="19"/>
  </w:num>
  <w:num w:numId="22" w16cid:durableId="797601879">
    <w:abstractNumId w:val="7"/>
  </w:num>
  <w:num w:numId="23" w16cid:durableId="125324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B2E28"/>
    <w:rsid w:val="000D1F89"/>
    <w:rsid w:val="000D264A"/>
    <w:rsid w:val="000E72CC"/>
    <w:rsid w:val="00135F5B"/>
    <w:rsid w:val="001707ED"/>
    <w:rsid w:val="00176661"/>
    <w:rsid w:val="00190674"/>
    <w:rsid w:val="00193531"/>
    <w:rsid w:val="001D2251"/>
    <w:rsid w:val="001D4981"/>
    <w:rsid w:val="0020575D"/>
    <w:rsid w:val="00215575"/>
    <w:rsid w:val="0022244F"/>
    <w:rsid w:val="00232BAD"/>
    <w:rsid w:val="002332F2"/>
    <w:rsid w:val="00243D2F"/>
    <w:rsid w:val="00251D1F"/>
    <w:rsid w:val="0027112E"/>
    <w:rsid w:val="00276AF0"/>
    <w:rsid w:val="002B3861"/>
    <w:rsid w:val="002C2D94"/>
    <w:rsid w:val="002D099F"/>
    <w:rsid w:val="002D1698"/>
    <w:rsid w:val="002E61ED"/>
    <w:rsid w:val="0033783C"/>
    <w:rsid w:val="00341983"/>
    <w:rsid w:val="003D18B6"/>
    <w:rsid w:val="003D1D1D"/>
    <w:rsid w:val="004278B2"/>
    <w:rsid w:val="00455C5C"/>
    <w:rsid w:val="0045715F"/>
    <w:rsid w:val="00495BAF"/>
    <w:rsid w:val="004E524B"/>
    <w:rsid w:val="005116D2"/>
    <w:rsid w:val="00522873"/>
    <w:rsid w:val="00543817"/>
    <w:rsid w:val="00564429"/>
    <w:rsid w:val="00583C2F"/>
    <w:rsid w:val="0058465E"/>
    <w:rsid w:val="005C6F5B"/>
    <w:rsid w:val="005D5ED7"/>
    <w:rsid w:val="005E428C"/>
    <w:rsid w:val="00660F62"/>
    <w:rsid w:val="00661B89"/>
    <w:rsid w:val="0067175E"/>
    <w:rsid w:val="00672BF4"/>
    <w:rsid w:val="00696022"/>
    <w:rsid w:val="006A1E7F"/>
    <w:rsid w:val="006E5453"/>
    <w:rsid w:val="006F42BA"/>
    <w:rsid w:val="006F6366"/>
    <w:rsid w:val="0070212B"/>
    <w:rsid w:val="00732C60"/>
    <w:rsid w:val="007348E4"/>
    <w:rsid w:val="00746CF9"/>
    <w:rsid w:val="0075181A"/>
    <w:rsid w:val="00770E7C"/>
    <w:rsid w:val="00783CE6"/>
    <w:rsid w:val="007B24BE"/>
    <w:rsid w:val="007E1BC8"/>
    <w:rsid w:val="007E645D"/>
    <w:rsid w:val="007F0AF3"/>
    <w:rsid w:val="00811637"/>
    <w:rsid w:val="008420FF"/>
    <w:rsid w:val="0086724B"/>
    <w:rsid w:val="008809D0"/>
    <w:rsid w:val="00886FE7"/>
    <w:rsid w:val="00901C78"/>
    <w:rsid w:val="009162A2"/>
    <w:rsid w:val="009500F6"/>
    <w:rsid w:val="00951A32"/>
    <w:rsid w:val="00964EE0"/>
    <w:rsid w:val="00974F34"/>
    <w:rsid w:val="009A28EB"/>
    <w:rsid w:val="009A63C9"/>
    <w:rsid w:val="009C4F3F"/>
    <w:rsid w:val="009C609C"/>
    <w:rsid w:val="00A0107D"/>
    <w:rsid w:val="00A10E19"/>
    <w:rsid w:val="00A12132"/>
    <w:rsid w:val="00A76227"/>
    <w:rsid w:val="00A83F4D"/>
    <w:rsid w:val="00A96677"/>
    <w:rsid w:val="00AC48BF"/>
    <w:rsid w:val="00AE1A7C"/>
    <w:rsid w:val="00AE1EB2"/>
    <w:rsid w:val="00AE71BA"/>
    <w:rsid w:val="00AF4600"/>
    <w:rsid w:val="00B51CEF"/>
    <w:rsid w:val="00B53F54"/>
    <w:rsid w:val="00B749E5"/>
    <w:rsid w:val="00B90AFB"/>
    <w:rsid w:val="00B95944"/>
    <w:rsid w:val="00BA084A"/>
    <w:rsid w:val="00BA337F"/>
    <w:rsid w:val="00BD7080"/>
    <w:rsid w:val="00BE3EA2"/>
    <w:rsid w:val="00C26384"/>
    <w:rsid w:val="00C61318"/>
    <w:rsid w:val="00C939EA"/>
    <w:rsid w:val="00CA09AA"/>
    <w:rsid w:val="00CC41D6"/>
    <w:rsid w:val="00CF070D"/>
    <w:rsid w:val="00D314C1"/>
    <w:rsid w:val="00D62BB7"/>
    <w:rsid w:val="00D6451E"/>
    <w:rsid w:val="00DA2C3E"/>
    <w:rsid w:val="00DB25A0"/>
    <w:rsid w:val="00DC7A19"/>
    <w:rsid w:val="00DF4338"/>
    <w:rsid w:val="00E06F04"/>
    <w:rsid w:val="00E2548B"/>
    <w:rsid w:val="00E270CB"/>
    <w:rsid w:val="00E419E9"/>
    <w:rsid w:val="00E82810"/>
    <w:rsid w:val="00F43682"/>
    <w:rsid w:val="00F43D85"/>
    <w:rsid w:val="00FA0062"/>
    <w:rsid w:val="00FA237C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2">
    <w:name w:val="Текущий список2"/>
    <w:uiPriority w:val="99"/>
    <w:rsid w:val="00176661"/>
    <w:pPr>
      <w:numPr>
        <w:numId w:val="19"/>
      </w:numPr>
    </w:pPr>
  </w:style>
  <w:style w:type="character" w:styleId="ac">
    <w:name w:val="Unresolved Mention"/>
    <w:basedOn w:val="a0"/>
    <w:uiPriority w:val="99"/>
    <w:semiHidden/>
    <w:unhideWhenUsed/>
    <w:rsid w:val="00A0107D"/>
    <w:rPr>
      <w:color w:val="605E5C"/>
      <w:shd w:val="clear" w:color="auto" w:fill="E1DFDD"/>
    </w:rPr>
  </w:style>
  <w:style w:type="table" w:styleId="ad">
    <w:name w:val="Table Grid"/>
    <w:basedOn w:val="a1"/>
    <w:rsid w:val="000D1F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D1F89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ternet.garant.ru/document/redirect/30450856/0" TargetMode="External"/><Relationship Id="rId18" Type="http://schemas.openxmlformats.org/officeDocument/2006/relationships/hyperlink" Target="http://internet.garant.ru/document/redirect/30334351/0" TargetMode="External"/><Relationship Id="rId26" Type="http://schemas.openxmlformats.org/officeDocument/2006/relationships/image" Target="media/image3.emf"/><Relationship Id="rId39" Type="http://schemas.openxmlformats.org/officeDocument/2006/relationships/hyperlink" Target="http://internet.garant.ru/document/redirect/30331527/55905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4681710/0" TargetMode="External"/><Relationship Id="rId34" Type="http://schemas.openxmlformats.org/officeDocument/2006/relationships/hyperlink" Target="http://internet.garant.ru/document/redirect/74681710/1042" TargetMode="External"/><Relationship Id="rId42" Type="http://schemas.openxmlformats.org/officeDocument/2006/relationships/image" Target="media/image8.emf"/><Relationship Id="rId7" Type="http://schemas.openxmlformats.org/officeDocument/2006/relationships/hyperlink" Target="http://bankrot.fedresurs.ru/" TargetMode="External"/><Relationship Id="rId12" Type="http://schemas.openxmlformats.org/officeDocument/2006/relationships/hyperlink" Target="http://internet.garant.ru/document/redirect/30368064/48" TargetMode="External"/><Relationship Id="rId17" Type="http://schemas.openxmlformats.org/officeDocument/2006/relationships/hyperlink" Target="http://internet.garant.ru/document/redirect/30366768/0" TargetMode="External"/><Relationship Id="rId25" Type="http://schemas.openxmlformats.org/officeDocument/2006/relationships/hyperlink" Target="http://bankrot.fedresurs.ru" TargetMode="External"/><Relationship Id="rId33" Type="http://schemas.openxmlformats.org/officeDocument/2006/relationships/hyperlink" Target="http://internet.garant.ru/document/redirect/30331527/687958106" TargetMode="External"/><Relationship Id="rId38" Type="http://schemas.openxmlformats.org/officeDocument/2006/relationships/hyperlink" Target="http://internet.garant.ru/document/redirect/71642592/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30334351/0" TargetMode="External"/><Relationship Id="rId20" Type="http://schemas.openxmlformats.org/officeDocument/2006/relationships/hyperlink" Target="http://internet.garant.ru/document/redirect/74681710/1042" TargetMode="External"/><Relationship Id="rId29" Type="http://schemas.openxmlformats.org/officeDocument/2006/relationships/image" Target="media/image6.emf"/><Relationship Id="rId41" Type="http://schemas.openxmlformats.org/officeDocument/2006/relationships/hyperlink" Target="http://internet.garant.ru/document/redirect/30316564/1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.orgpn@tularegion.org" TargetMode="Externa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71642592/0" TargetMode="External"/><Relationship Id="rId32" Type="http://schemas.openxmlformats.org/officeDocument/2006/relationships/hyperlink" Target="http://internet.garant.ru/document/redirect/30316564/0" TargetMode="External"/><Relationship Id="rId37" Type="http://schemas.openxmlformats.org/officeDocument/2006/relationships/hyperlink" Target="http://internet.garant.ru/document/redirect/71642592/1000" TargetMode="External"/><Relationship Id="rId40" Type="http://schemas.openxmlformats.org/officeDocument/2006/relationships/image" Target="media/image7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681710/0" TargetMode="External"/><Relationship Id="rId23" Type="http://schemas.openxmlformats.org/officeDocument/2006/relationships/hyperlink" Target="http://internet.garant.ru/document/redirect/71642592/1000" TargetMode="External"/><Relationship Id="rId28" Type="http://schemas.openxmlformats.org/officeDocument/2006/relationships/image" Target="media/image5.emf"/><Relationship Id="rId36" Type="http://schemas.openxmlformats.org/officeDocument/2006/relationships/hyperlink" Target="http://internet.garant.ru/document/redirect/10900200/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31527/687958106" TargetMode="External"/><Relationship Id="rId31" Type="http://schemas.openxmlformats.org/officeDocument/2006/relationships/hyperlink" Target="http://internet.garant.ru/document/redirect/74681710/0" TargetMode="External"/><Relationship Id="rId44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internet.garant.ru/document/redirect/12112604/78" TargetMode="External"/><Relationship Id="rId22" Type="http://schemas.openxmlformats.org/officeDocument/2006/relationships/hyperlink" Target="http://internet.garant.ru/document/redirect/10900200/0" TargetMode="External"/><Relationship Id="rId27" Type="http://schemas.openxmlformats.org/officeDocument/2006/relationships/image" Target="media/image4.emf"/><Relationship Id="rId30" Type="http://schemas.openxmlformats.org/officeDocument/2006/relationships/hyperlink" Target="http://internet.garant.ru/document/redirect/12112604/78" TargetMode="External"/><Relationship Id="rId35" Type="http://schemas.openxmlformats.org/officeDocument/2006/relationships/hyperlink" Target="http://internet.garant.ru/document/redirect/74681710/0" TargetMode="External"/><Relationship Id="rId43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38</Pages>
  <Words>13732</Words>
  <Characters>78277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Шеленцова Татьяна Александровна</dc:creator>
  <cp:lastModifiedBy>Ольга Темпус</cp:lastModifiedBy>
  <cp:revision>8</cp:revision>
  <cp:lastPrinted>2022-01-14T13:39:00Z</cp:lastPrinted>
  <dcterms:created xsi:type="dcterms:W3CDTF">2023-03-01T09:57:00Z</dcterms:created>
  <dcterms:modified xsi:type="dcterms:W3CDTF">2023-03-03T07:30:00Z</dcterms:modified>
</cp:coreProperties>
</file>